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6655" w14:textId="53CFB41F" w:rsidR="00DE419F" w:rsidRPr="00736DF9" w:rsidRDefault="007036A9" w:rsidP="00DE419F">
      <w:pPr>
        <w:spacing w:line="300" w:lineRule="auto"/>
        <w:jc w:val="center"/>
        <w:rPr>
          <w:rFonts w:ascii="黑体" w:eastAsia="黑体"/>
          <w:b/>
          <w:color w:val="FF0000"/>
          <w:spacing w:val="32"/>
          <w:sz w:val="52"/>
          <w:szCs w:val="52"/>
        </w:rPr>
      </w:pPr>
      <w:r>
        <w:rPr>
          <w:rFonts w:ascii="黑体" w:eastAsia="黑体" w:hint="eastAsia"/>
          <w:b/>
          <w:color w:val="FF0000"/>
          <w:spacing w:val="32"/>
          <w:sz w:val="52"/>
          <w:szCs w:val="52"/>
        </w:rPr>
        <w:t xml:space="preserve"> </w:t>
      </w:r>
      <w:r w:rsidR="00DE419F" w:rsidRPr="00736DF9">
        <w:rPr>
          <w:rFonts w:ascii="黑体" w:eastAsia="黑体" w:hint="eastAsia"/>
          <w:b/>
          <w:color w:val="FF0000"/>
          <w:spacing w:val="32"/>
          <w:sz w:val="52"/>
          <w:szCs w:val="52"/>
        </w:rPr>
        <w:t>汕头大学工学院工作简讯</w:t>
      </w:r>
    </w:p>
    <w:p w14:paraId="5B528F36" w14:textId="77777777" w:rsidR="00DE419F" w:rsidRPr="00CE194F" w:rsidRDefault="00DE419F" w:rsidP="00DE419F"/>
    <w:p w14:paraId="094CFDA3" w14:textId="77777777" w:rsidR="00DE419F" w:rsidRPr="00CE194F" w:rsidRDefault="00DE419F" w:rsidP="00DE419F"/>
    <w:p w14:paraId="69AB02B8" w14:textId="7FBBFDA6" w:rsidR="00DE419F" w:rsidRPr="00CE194F" w:rsidRDefault="00DE419F" w:rsidP="00DE419F">
      <w:pPr>
        <w:spacing w:line="300" w:lineRule="auto"/>
        <w:rPr>
          <w:sz w:val="24"/>
        </w:rPr>
      </w:pPr>
      <w:r w:rsidRPr="00CE194F">
        <w:rPr>
          <w:rFonts w:hint="eastAsia"/>
          <w:sz w:val="24"/>
        </w:rPr>
        <w:t>汕头大学工学院编</w:t>
      </w:r>
      <w:r w:rsidRPr="00CE194F">
        <w:rPr>
          <w:rFonts w:hint="eastAsia"/>
          <w:sz w:val="24"/>
        </w:rPr>
        <w:t xml:space="preserve">                          201</w:t>
      </w:r>
      <w:r w:rsidR="00B234C6">
        <w:rPr>
          <w:sz w:val="24"/>
        </w:rPr>
        <w:t>6</w:t>
      </w:r>
      <w:r w:rsidRPr="00CE194F">
        <w:rPr>
          <w:rFonts w:hint="eastAsia"/>
          <w:sz w:val="24"/>
        </w:rPr>
        <w:t>年第</w:t>
      </w:r>
      <w:r w:rsidR="00B234C6">
        <w:rPr>
          <w:sz w:val="24"/>
        </w:rPr>
        <w:t>1</w:t>
      </w:r>
      <w:r w:rsidRPr="00CE194F">
        <w:rPr>
          <w:rFonts w:hint="eastAsia"/>
          <w:sz w:val="24"/>
        </w:rPr>
        <w:t>期</w:t>
      </w:r>
      <w:r w:rsidRPr="00CE194F">
        <w:rPr>
          <w:rFonts w:hint="eastAsia"/>
          <w:sz w:val="24"/>
        </w:rPr>
        <w:t xml:space="preserve">   </w:t>
      </w:r>
      <w:r w:rsidRPr="00CE194F">
        <w:rPr>
          <w:rFonts w:hint="eastAsia"/>
          <w:sz w:val="24"/>
        </w:rPr>
        <w:t>总第</w:t>
      </w:r>
      <w:r w:rsidR="00B234C6">
        <w:rPr>
          <w:rFonts w:hint="eastAsia"/>
          <w:sz w:val="24"/>
        </w:rPr>
        <w:t>14</w:t>
      </w:r>
      <w:r w:rsidRPr="00CE194F">
        <w:rPr>
          <w:rFonts w:hint="eastAsia"/>
          <w:sz w:val="24"/>
        </w:rPr>
        <w:t>期</w:t>
      </w:r>
    </w:p>
    <w:p w14:paraId="60944900" w14:textId="0E5CECCA" w:rsidR="00DE419F" w:rsidRPr="00CE194F" w:rsidRDefault="00B20C39" w:rsidP="00DE419F">
      <w:r>
        <w:rPr>
          <w:noProof/>
        </w:rPr>
        <mc:AlternateContent>
          <mc:Choice Requires="wps">
            <w:drawing>
              <wp:anchor distT="0" distB="0" distL="114300" distR="114300" simplePos="0" relativeHeight="251660288" behindDoc="0" locked="1" layoutInCell="1" allowOverlap="1" wp14:anchorId="7777EB8D" wp14:editId="54F9CDE7">
                <wp:simplePos x="0" y="0"/>
                <wp:positionH relativeFrom="column">
                  <wp:posOffset>-110490</wp:posOffset>
                </wp:positionH>
                <wp:positionV relativeFrom="paragraph">
                  <wp:posOffset>363855</wp:posOffset>
                </wp:positionV>
                <wp:extent cx="5600065" cy="635"/>
                <wp:effectExtent l="13335" t="11430" r="6350" b="6985"/>
                <wp:wrapNone/>
                <wp:docPr id="1"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635"/>
                        </a:xfrm>
                        <a:prstGeom prst="line">
                          <a:avLst/>
                        </a:prstGeom>
                        <a:noFill/>
                        <a:ln w="9525"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7AEF34FB" id="Line 10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28.65pt" to="432.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" strokecolor="red">
                <v:stroke linestyle="thinThick"/>
                <w10:anchorlock/>
              </v:line>
            </w:pict>
          </mc:Fallback>
        </mc:AlternateContent>
      </w:r>
    </w:p>
    <w:p w14:paraId="33C15E04" w14:textId="77777777" w:rsidR="00DE419F" w:rsidRPr="00CE194F" w:rsidRDefault="00DE419F" w:rsidP="00DE419F"/>
    <w:p w14:paraId="1C409134" w14:textId="77777777" w:rsidR="00DE419F" w:rsidRPr="00CE194F" w:rsidRDefault="00DE419F" w:rsidP="00DE419F"/>
    <w:p w14:paraId="740F31E2" w14:textId="77777777" w:rsidR="00DE419F" w:rsidRPr="00CE194F" w:rsidRDefault="00DE419F" w:rsidP="00DE419F">
      <w:pPr>
        <w:spacing w:line="300" w:lineRule="auto"/>
        <w:rPr>
          <w:rFonts w:asciiTheme="minorEastAsia" w:eastAsiaTheme="minorEastAsia" w:hAnsiTheme="minorEastAsia"/>
          <w:b/>
          <w:sz w:val="28"/>
          <w:szCs w:val="28"/>
        </w:rPr>
      </w:pPr>
      <w:r w:rsidRPr="00CE194F">
        <w:rPr>
          <w:rFonts w:asciiTheme="minorEastAsia" w:eastAsiaTheme="minorEastAsia" w:hAnsiTheme="minorEastAsia" w:hint="eastAsia"/>
          <w:b/>
          <w:sz w:val="28"/>
          <w:szCs w:val="28"/>
        </w:rPr>
        <w:t>第一部分：学院要闻</w:t>
      </w:r>
    </w:p>
    <w:p w14:paraId="05F99B93" w14:textId="77777777" w:rsidR="00DE419F" w:rsidRPr="00904C07" w:rsidRDefault="00DE419F" w:rsidP="00DE419F">
      <w:pPr>
        <w:spacing w:line="300" w:lineRule="auto"/>
        <w:ind w:firstLine="420"/>
        <w:rPr>
          <w:rFonts w:asciiTheme="minorEastAsia" w:eastAsiaTheme="minorEastAsia" w:hAnsiTheme="minorEastAsia"/>
        </w:rPr>
      </w:pPr>
    </w:p>
    <w:p w14:paraId="103BD03C" w14:textId="58D5CF76" w:rsidR="00D15EFC" w:rsidRPr="006F6DCF" w:rsidRDefault="00D15EFC" w:rsidP="00D15EFC">
      <w:pPr>
        <w:spacing w:line="300" w:lineRule="auto"/>
        <w:rPr>
          <w:rFonts w:asciiTheme="minorEastAsia" w:eastAsiaTheme="minorEastAsia" w:hAnsiTheme="minorEastAsia"/>
          <w:b/>
          <w:sz w:val="24"/>
        </w:rPr>
      </w:pPr>
      <w:r>
        <w:rPr>
          <w:rFonts w:asciiTheme="minorEastAsia" w:eastAsiaTheme="minorEastAsia" w:hAnsiTheme="minorEastAsia" w:hint="eastAsia"/>
          <w:b/>
          <w:sz w:val="24"/>
        </w:rPr>
        <w:t>CDIO工程教育联盟协办</w:t>
      </w:r>
      <w:r w:rsidRPr="00D15EFC">
        <w:rPr>
          <w:rFonts w:asciiTheme="minorEastAsia" w:eastAsiaTheme="minorEastAsia" w:hAnsiTheme="minorEastAsia" w:hint="eastAsia"/>
          <w:b/>
          <w:sz w:val="24"/>
        </w:rPr>
        <w:t>2016年CDIO亚洲区会议暨亚洲工程教育会议</w:t>
      </w:r>
    </w:p>
    <w:p w14:paraId="74190418" w14:textId="3E1A6609" w:rsidR="00D15EFC" w:rsidRDefault="00D15EFC" w:rsidP="00D15EFC">
      <w:pPr>
        <w:spacing w:line="300" w:lineRule="auto"/>
        <w:ind w:firstLine="420"/>
        <w:rPr>
          <w:rFonts w:asciiTheme="minorEastAsia" w:eastAsiaTheme="minorEastAsia" w:hAnsiTheme="minorEastAsia"/>
          <w:b/>
          <w:sz w:val="24"/>
        </w:rPr>
      </w:pPr>
      <w:r w:rsidRPr="00D15EFC">
        <w:rPr>
          <w:rFonts w:asciiTheme="minorEastAsia" w:eastAsiaTheme="minorEastAsia" w:hAnsiTheme="minorEastAsia" w:hint="eastAsia"/>
        </w:rPr>
        <w:t>2016年CDIO亚洲区会议暨亚洲工程教育会议于3月23日—24日在燕山大学召开，会议由燕山大学主办，中国CDIO工程教育联盟协办。共有来自中国、瑞典、俄罗斯、日本、新加坡、韩国、泰国、越南、马来西亚、蒙古、印度、中国台湾等12个国家和地区的260余名代表参会。</w:t>
      </w:r>
      <w:r w:rsidR="003A61B7">
        <w:rPr>
          <w:rFonts w:asciiTheme="minorEastAsia" w:eastAsiaTheme="minorEastAsia" w:hAnsiTheme="minorEastAsia" w:hint="eastAsia"/>
        </w:rPr>
        <w:t>汕头</w:t>
      </w:r>
      <w:r w:rsidR="003A61B7">
        <w:rPr>
          <w:rFonts w:asciiTheme="minorEastAsia" w:eastAsiaTheme="minorEastAsia" w:hAnsiTheme="minorEastAsia"/>
        </w:rPr>
        <w:t>大学</w:t>
      </w:r>
      <w:r w:rsidR="003B6239">
        <w:rPr>
          <w:rFonts w:asciiTheme="minorEastAsia" w:eastAsiaTheme="minorEastAsia" w:hAnsiTheme="minorEastAsia" w:hint="eastAsia"/>
        </w:rPr>
        <w:t>执行校长顾佩华、工学院副院长林鹏、工学院CDIO工程教育研究中心副研究员胡文龙等代表汕大</w:t>
      </w:r>
      <w:r w:rsidR="003A61B7">
        <w:rPr>
          <w:rFonts w:asciiTheme="minorEastAsia" w:eastAsiaTheme="minorEastAsia" w:hAnsiTheme="minorEastAsia"/>
        </w:rPr>
        <w:t>参加了会议。</w:t>
      </w:r>
      <w:r w:rsidRPr="00D15EFC">
        <w:rPr>
          <w:rFonts w:asciiTheme="minorEastAsia" w:eastAsiaTheme="minorEastAsia" w:hAnsiTheme="minorEastAsia" w:hint="eastAsia"/>
        </w:rPr>
        <w:t>会议围绕“CDIO与工程教育认证”、“全球</w:t>
      </w:r>
      <w:r>
        <w:rPr>
          <w:rFonts w:asciiTheme="minorEastAsia" w:eastAsiaTheme="minorEastAsia" w:hAnsiTheme="minorEastAsia" w:hint="eastAsia"/>
        </w:rPr>
        <w:t>化和创新时代背景下工程教育的现状与未来”两个主题进行了深入交流</w:t>
      </w:r>
      <w:r w:rsidRPr="006F6DCF">
        <w:rPr>
          <w:rFonts w:asciiTheme="minorEastAsia" w:eastAsiaTheme="minorEastAsia" w:hAnsiTheme="minorEastAsia" w:hint="eastAsia"/>
        </w:rPr>
        <w:t>。</w:t>
      </w:r>
    </w:p>
    <w:p w14:paraId="009C3FDD" w14:textId="59C6D658" w:rsidR="00D15EFC" w:rsidRDefault="00D15EFC" w:rsidP="00873DF9">
      <w:pPr>
        <w:spacing w:line="300" w:lineRule="auto"/>
        <w:rPr>
          <w:rFonts w:asciiTheme="minorEastAsia" w:eastAsiaTheme="minorEastAsia" w:hAnsiTheme="minorEastAsia"/>
          <w:b/>
          <w:sz w:val="24"/>
        </w:rPr>
      </w:pPr>
    </w:p>
    <w:p w14:paraId="15D44307" w14:textId="7EBF0127" w:rsidR="00873DF9" w:rsidRPr="006F6DCF" w:rsidRDefault="00873DF9" w:rsidP="00873DF9">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2016年广东省数字信号与图像处理技术重点实验室年会在汕大召开</w:t>
      </w:r>
    </w:p>
    <w:p w14:paraId="0B1C10F4" w14:textId="15C94B3A" w:rsidR="00873DF9" w:rsidRPr="006F6DCF" w:rsidRDefault="00873DF9" w:rsidP="00873DF9">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4月17日，广东省数字信号与图像处理技术重点实验室年会在汕头大学学术交流中心召开。理学院院长刘文华教授、科研处黄静霞副处长、汕头轻工装备研究院常务副院长王双喜教授、重点实验室常务副主任闫敬文教授、工学院和理学院的相关老师出席了本次会议，本次年会还邀请了来自国内高校和研究所众多一流专家。会议由广东省数字信号与图像处理技术重点实验室主任、工学院电子信息工程系主任范衠教授主持。</w:t>
      </w:r>
    </w:p>
    <w:p w14:paraId="4EC316F7" w14:textId="4F7C363D" w:rsidR="00873DF9" w:rsidRDefault="00873DF9" w:rsidP="00873DF9">
      <w:pPr>
        <w:spacing w:line="300" w:lineRule="auto"/>
        <w:rPr>
          <w:szCs w:val="21"/>
        </w:rPr>
      </w:pPr>
    </w:p>
    <w:p w14:paraId="55638CB9" w14:textId="0F46915E" w:rsidR="00CB04B4" w:rsidRPr="006F6DCF" w:rsidRDefault="00CB04B4" w:rsidP="00CB04B4">
      <w:pPr>
        <w:spacing w:line="300" w:lineRule="auto"/>
        <w:rPr>
          <w:rFonts w:asciiTheme="minorEastAsia" w:eastAsiaTheme="minorEastAsia" w:hAnsiTheme="minorEastAsia"/>
          <w:b/>
          <w:sz w:val="24"/>
        </w:rPr>
      </w:pPr>
      <w:r>
        <w:rPr>
          <w:rFonts w:asciiTheme="minorEastAsia" w:eastAsiaTheme="minorEastAsia" w:hAnsiTheme="minorEastAsia" w:hint="eastAsia"/>
          <w:b/>
          <w:sz w:val="24"/>
        </w:rPr>
        <w:t>工学院师生参加</w:t>
      </w:r>
      <w:r w:rsidRPr="00CB04B4">
        <w:rPr>
          <w:rFonts w:asciiTheme="minorEastAsia" w:eastAsiaTheme="minorEastAsia" w:hAnsiTheme="minorEastAsia" w:hint="eastAsia"/>
          <w:b/>
          <w:sz w:val="24"/>
        </w:rPr>
        <w:t>芬兰Turku University of Applied sciences</w:t>
      </w:r>
      <w:r w:rsidRPr="00CB04B4">
        <w:rPr>
          <w:rFonts w:asciiTheme="minorEastAsia" w:eastAsiaTheme="minorEastAsia" w:hAnsiTheme="minorEastAsia" w:hint="eastAsia"/>
          <w:b/>
          <w:sz w:val="24"/>
        </w:rPr>
        <w:tab/>
        <w:t>2016年CDIO国际年会</w:t>
      </w:r>
    </w:p>
    <w:p w14:paraId="6B399807" w14:textId="354BAC85" w:rsidR="00CB04B4" w:rsidRDefault="00CB04B4" w:rsidP="00CB04B4">
      <w:pPr>
        <w:spacing w:line="300" w:lineRule="auto"/>
        <w:ind w:firstLine="420"/>
        <w:rPr>
          <w:szCs w:val="21"/>
        </w:rPr>
      </w:pPr>
      <w:r w:rsidRPr="00CB04B4">
        <w:rPr>
          <w:rFonts w:asciiTheme="minorEastAsia" w:eastAsiaTheme="minorEastAsia" w:hAnsiTheme="minorEastAsia" w:hint="eastAsia"/>
        </w:rPr>
        <w:t>2016年CDIO国际会议于6 月12 日至 6 月 16 日在芬兰图尔库举行。</w:t>
      </w:r>
      <w:r w:rsidR="00F75ACA">
        <w:rPr>
          <w:rFonts w:asciiTheme="minorEastAsia" w:eastAsiaTheme="minorEastAsia" w:hAnsiTheme="minorEastAsia" w:hint="eastAsia"/>
        </w:rPr>
        <w:t>工学院</w:t>
      </w:r>
      <w:r w:rsidRPr="00CB04B4">
        <w:rPr>
          <w:rFonts w:asciiTheme="minorEastAsia" w:eastAsiaTheme="minorEastAsia" w:hAnsiTheme="minorEastAsia" w:hint="eastAsia"/>
        </w:rPr>
        <w:t>包能胜</w:t>
      </w:r>
      <w:r>
        <w:rPr>
          <w:rFonts w:asciiTheme="minorEastAsia" w:eastAsiaTheme="minorEastAsia" w:hAnsiTheme="minorEastAsia" w:hint="eastAsia"/>
        </w:rPr>
        <w:t>教授以及</w:t>
      </w:r>
      <w:r w:rsidRPr="00CB04B4">
        <w:rPr>
          <w:rFonts w:asciiTheme="minorEastAsia" w:eastAsiaTheme="minorEastAsia" w:hAnsiTheme="minorEastAsia" w:hint="eastAsia"/>
        </w:rPr>
        <w:t>金席林、陈韵莹、胥天乐三位学生参加了会议相关活动。包能胜老师在会上作报告“Assessment and Analysis on Engineering Practice Abilities Learning Outcomes of Undergraduates with University-Enterprise Cooperation”，与来自世界各高校和企业的同行交流CDIO的成果和经验。三位学生参加了学生竞赛项目CDIO Academy Innovation Competition。30个来自7个不同国家的参赛人员根据兴趣，爱好，特长被分成了7组，以“What could make a person to take a cruise in 2025, be happy about it, and to become a frequent cruiser?”为主题，融合科技、环境、商业等因素提出解决方案。在学</w:t>
      </w:r>
      <w:r w:rsidRPr="00CB04B4">
        <w:rPr>
          <w:rFonts w:asciiTheme="minorEastAsia" w:eastAsiaTheme="minorEastAsia" w:hAnsiTheme="minorEastAsia" w:hint="eastAsia"/>
        </w:rPr>
        <w:lastRenderedPageBreak/>
        <w:t>校CDIO教育模式下的培养，我们的学生与全球各高校的学生同台竞技与交流，</w:t>
      </w:r>
      <w:r>
        <w:rPr>
          <w:rFonts w:asciiTheme="minorEastAsia" w:eastAsiaTheme="minorEastAsia" w:hAnsiTheme="minorEastAsia" w:hint="eastAsia"/>
        </w:rPr>
        <w:t>表现优秀</w:t>
      </w:r>
      <w:r w:rsidRPr="00CB04B4">
        <w:rPr>
          <w:rFonts w:asciiTheme="minorEastAsia" w:eastAsiaTheme="minorEastAsia" w:hAnsiTheme="minorEastAsia" w:hint="eastAsia"/>
        </w:rPr>
        <w:t>。</w:t>
      </w:r>
    </w:p>
    <w:p w14:paraId="1DA81CBF" w14:textId="77777777" w:rsidR="00CB04B4" w:rsidRPr="006F6DCF" w:rsidRDefault="00CB04B4" w:rsidP="00873DF9">
      <w:pPr>
        <w:spacing w:line="300" w:lineRule="auto"/>
        <w:rPr>
          <w:szCs w:val="21"/>
        </w:rPr>
      </w:pPr>
    </w:p>
    <w:p w14:paraId="53D1FC3E" w14:textId="3B6E4EE2" w:rsidR="00DE419F" w:rsidRPr="006F6DCF" w:rsidRDefault="00375E21"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工学院项目获汕头大学2015年校级教学成果奖一等奖</w:t>
      </w:r>
    </w:p>
    <w:p w14:paraId="39C6A5F3" w14:textId="28D41E24" w:rsidR="00EE1E8C" w:rsidRPr="006F6DCF" w:rsidRDefault="00375E21" w:rsidP="00DE419F">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根据《汕头大学教学成果奖励办法》（汕大发﹝2015﹞111号），经汕头大学教学成果奖评审小组评审后，在校内公示，确定汕头大学2015年校级教学成果奖校本部获奖项目，一等奖3项，二等奖5项，三等奖8项。工学院教师陈少克、陈跃涛、谢旭亨、朱达彦、曾海燕、陈章林、陈少波</w:t>
      </w:r>
      <w:r w:rsidR="003A61B7">
        <w:rPr>
          <w:rFonts w:asciiTheme="minorEastAsia" w:eastAsiaTheme="minorEastAsia" w:hAnsiTheme="minorEastAsia" w:hint="eastAsia"/>
        </w:rPr>
        <w:t>等</w:t>
      </w:r>
      <w:r w:rsidRPr="006F6DCF">
        <w:rPr>
          <w:rFonts w:asciiTheme="minorEastAsia" w:eastAsiaTheme="minorEastAsia" w:hAnsiTheme="minorEastAsia" w:hint="eastAsia"/>
        </w:rPr>
        <w:t>完成的项目《基于CDIO的机械设计及制造实验教学示范中心建设》获得一等奖</w:t>
      </w:r>
      <w:r w:rsidR="0076769D" w:rsidRPr="006F6DCF">
        <w:rPr>
          <w:rFonts w:asciiTheme="minorEastAsia" w:eastAsiaTheme="minorEastAsia" w:hAnsiTheme="minorEastAsia" w:hint="eastAsia"/>
        </w:rPr>
        <w:t>。</w:t>
      </w:r>
    </w:p>
    <w:p w14:paraId="14D92370" w14:textId="77777777" w:rsidR="00DE419F" w:rsidRPr="006F6DCF" w:rsidRDefault="00DE419F" w:rsidP="00DE419F">
      <w:pPr>
        <w:spacing w:line="300" w:lineRule="auto"/>
        <w:ind w:firstLine="420"/>
        <w:rPr>
          <w:rFonts w:asciiTheme="minorEastAsia" w:eastAsiaTheme="minorEastAsia" w:hAnsiTheme="minorEastAsia"/>
        </w:rPr>
      </w:pPr>
    </w:p>
    <w:p w14:paraId="69313017" w14:textId="481F8C2E" w:rsidR="00DE419F" w:rsidRPr="006F6DCF" w:rsidRDefault="00C04BBC"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工学院2项目获推荐为2016年度广东省“质量工程”建设项目</w:t>
      </w:r>
    </w:p>
    <w:p w14:paraId="1F0EC93C" w14:textId="563A6ED9" w:rsidR="00DE419F" w:rsidRPr="006F6DCF" w:rsidRDefault="00C04BBC" w:rsidP="00DE419F">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根据《广东省教育厅关于开展2016年度广东省本科高校教学质量与教学改革工程项目申报推荐工作的通知》（粤教高函﹝2016﹞144号），根据</w:t>
      </w:r>
      <w:r w:rsidR="008B6781" w:rsidRPr="006F6DCF">
        <w:rPr>
          <w:rFonts w:asciiTheme="minorEastAsia" w:eastAsiaTheme="minorEastAsia" w:hAnsiTheme="minorEastAsia" w:hint="eastAsia"/>
        </w:rPr>
        <w:t>汕大</w:t>
      </w:r>
      <w:r w:rsidRPr="006F6DCF">
        <w:rPr>
          <w:rFonts w:asciiTheme="minorEastAsia" w:eastAsiaTheme="minorEastAsia" w:hAnsiTheme="minorEastAsia" w:hint="eastAsia"/>
        </w:rPr>
        <w:t>2016年校级“质量工程”项目评审情况及2013年校级教改项目结题验收情况，工学院吴鸣老师的《道路桥梁工程教学团队》</w:t>
      </w:r>
      <w:r w:rsidR="00FA465B" w:rsidRPr="006F6DCF">
        <w:rPr>
          <w:rFonts w:asciiTheme="minorEastAsia" w:eastAsiaTheme="minorEastAsia" w:hAnsiTheme="minorEastAsia" w:hint="eastAsia"/>
        </w:rPr>
        <w:t>（项目类别：教学团队）</w:t>
      </w:r>
      <w:r w:rsidRPr="006F6DCF">
        <w:rPr>
          <w:rFonts w:asciiTheme="minorEastAsia" w:eastAsiaTheme="minorEastAsia" w:hAnsiTheme="minorEastAsia" w:hint="eastAsia"/>
        </w:rPr>
        <w:t>以及王双喜老师的《</w:t>
      </w:r>
      <w:r w:rsidR="00FA465B" w:rsidRPr="006F6DCF">
        <w:rPr>
          <w:rFonts w:asciiTheme="minorEastAsia" w:eastAsiaTheme="minorEastAsia" w:hAnsiTheme="minorEastAsia" w:hint="eastAsia"/>
        </w:rPr>
        <w:t>粤东装备制造技术校外实践教学基地</w:t>
      </w:r>
      <w:r w:rsidRPr="006F6DCF">
        <w:rPr>
          <w:rFonts w:asciiTheme="minorEastAsia" w:eastAsiaTheme="minorEastAsia" w:hAnsiTheme="minorEastAsia" w:hint="eastAsia"/>
        </w:rPr>
        <w:t>》</w:t>
      </w:r>
      <w:r w:rsidR="00FA465B" w:rsidRPr="006F6DCF">
        <w:rPr>
          <w:rFonts w:asciiTheme="minorEastAsia" w:eastAsiaTheme="minorEastAsia" w:hAnsiTheme="minorEastAsia" w:hint="eastAsia"/>
        </w:rPr>
        <w:t>（项目类别：大学生校外实践教学基地）</w:t>
      </w:r>
      <w:r w:rsidRPr="006F6DCF">
        <w:rPr>
          <w:rFonts w:asciiTheme="minorEastAsia" w:eastAsiaTheme="minorEastAsia" w:hAnsiTheme="minorEastAsia" w:hint="eastAsia"/>
        </w:rPr>
        <w:t>两个项目获学校推荐为2016年度广东省“质量工程”建设项目。</w:t>
      </w:r>
    </w:p>
    <w:p w14:paraId="39A673E0" w14:textId="621B79F8" w:rsidR="00610BEE" w:rsidRPr="006F6DCF" w:rsidRDefault="00610BEE" w:rsidP="00915789">
      <w:pPr>
        <w:spacing w:line="300" w:lineRule="auto"/>
        <w:rPr>
          <w:szCs w:val="21"/>
        </w:rPr>
      </w:pPr>
    </w:p>
    <w:p w14:paraId="11D43036" w14:textId="07D6EDB9" w:rsidR="00915789" w:rsidRPr="006F6DCF" w:rsidRDefault="00915789" w:rsidP="00915789">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人才引进</w:t>
      </w:r>
    </w:p>
    <w:p w14:paraId="62C7B222" w14:textId="16B5D647" w:rsidR="00915789" w:rsidRPr="006F6DCF" w:rsidRDefault="00915789" w:rsidP="001D0C23">
      <w:pPr>
        <w:spacing w:line="300" w:lineRule="auto"/>
        <w:ind w:firstLine="420"/>
        <w:rPr>
          <w:szCs w:val="21"/>
        </w:rPr>
      </w:pPr>
      <w:r w:rsidRPr="006F6DCF">
        <w:rPr>
          <w:rFonts w:hint="eastAsia"/>
          <w:szCs w:val="21"/>
        </w:rPr>
        <w:t>2016</w:t>
      </w:r>
      <w:r w:rsidRPr="006F6DCF">
        <w:rPr>
          <w:rFonts w:hint="eastAsia"/>
          <w:szCs w:val="21"/>
        </w:rPr>
        <w:t>年上半年，工学院引进海外及国内优秀人才</w:t>
      </w:r>
      <w:r w:rsidRPr="006F6DCF">
        <w:rPr>
          <w:rFonts w:hint="eastAsia"/>
          <w:szCs w:val="21"/>
        </w:rPr>
        <w:t>7</w:t>
      </w:r>
      <w:r w:rsidRPr="006F6DCF">
        <w:rPr>
          <w:rFonts w:hint="eastAsia"/>
          <w:szCs w:val="21"/>
        </w:rPr>
        <w:t>名，包括机电系</w:t>
      </w:r>
      <w:r w:rsidRPr="006F6DCF">
        <w:rPr>
          <w:rFonts w:hint="eastAsia"/>
          <w:szCs w:val="21"/>
        </w:rPr>
        <w:t>Akhil Garg</w:t>
      </w:r>
      <w:r w:rsidRPr="006F6DCF">
        <w:rPr>
          <w:rFonts w:hint="eastAsia"/>
          <w:szCs w:val="21"/>
        </w:rPr>
        <w:t>，陈军杰，吴涛，土木系宋海红，吕正宗，</w:t>
      </w:r>
      <w:r w:rsidRPr="006F6DCF">
        <w:rPr>
          <w:rFonts w:hint="eastAsia"/>
          <w:szCs w:val="21"/>
        </w:rPr>
        <w:t>Luke Allan</w:t>
      </w:r>
      <w:r w:rsidRPr="006F6DCF">
        <w:rPr>
          <w:rFonts w:hint="eastAsia"/>
          <w:szCs w:val="21"/>
        </w:rPr>
        <w:t>，电子系林建宇，另学校已同意引进机电系彭雄斌、徐凡，土木系肖晔远等优秀人才。</w:t>
      </w:r>
    </w:p>
    <w:p w14:paraId="685D5714" w14:textId="77777777" w:rsidR="00915789" w:rsidRPr="006F6DCF" w:rsidRDefault="00915789" w:rsidP="001D0C23">
      <w:pPr>
        <w:spacing w:line="300" w:lineRule="auto"/>
        <w:ind w:firstLine="420"/>
        <w:rPr>
          <w:szCs w:val="21"/>
        </w:rPr>
      </w:pPr>
    </w:p>
    <w:p w14:paraId="41B820C2" w14:textId="77777777" w:rsidR="00610BEE" w:rsidRPr="006F6DCF" w:rsidRDefault="00610BEE" w:rsidP="00610BEE">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教师发展</w:t>
      </w:r>
    </w:p>
    <w:p w14:paraId="20F8EF1E" w14:textId="7876ABDE" w:rsidR="00915789" w:rsidRPr="006F6DCF" w:rsidRDefault="00915789" w:rsidP="00915789">
      <w:pPr>
        <w:spacing w:line="300" w:lineRule="auto"/>
        <w:ind w:firstLine="420"/>
        <w:rPr>
          <w:szCs w:val="21"/>
        </w:rPr>
      </w:pPr>
      <w:r w:rsidRPr="006F6DCF">
        <w:rPr>
          <w:rFonts w:hint="eastAsia"/>
          <w:szCs w:val="21"/>
        </w:rPr>
        <w:t>汕头大学机械电子工程学科</w:t>
      </w:r>
      <w:r w:rsidRPr="006F6DCF">
        <w:rPr>
          <w:szCs w:val="21"/>
        </w:rPr>
        <w:t>(</w:t>
      </w:r>
      <w:r w:rsidRPr="006F6DCF">
        <w:rPr>
          <w:rFonts w:hint="eastAsia"/>
          <w:szCs w:val="21"/>
        </w:rPr>
        <w:t>专业</w:t>
      </w:r>
      <w:r w:rsidRPr="006F6DCF">
        <w:rPr>
          <w:szCs w:val="21"/>
        </w:rPr>
        <w:t>)</w:t>
      </w:r>
      <w:r w:rsidR="00A037E7">
        <w:rPr>
          <w:rFonts w:hint="eastAsia"/>
          <w:szCs w:val="21"/>
        </w:rPr>
        <w:t>获批</w:t>
      </w:r>
      <w:r w:rsidRPr="006F6DCF">
        <w:rPr>
          <w:rFonts w:hint="eastAsia"/>
          <w:szCs w:val="21"/>
        </w:rPr>
        <w:t>设置珠江学者岗位，机电系张健</w:t>
      </w:r>
      <w:r w:rsidR="00A037E7">
        <w:rPr>
          <w:rFonts w:hint="eastAsia"/>
          <w:szCs w:val="21"/>
        </w:rPr>
        <w:t>聘</w:t>
      </w:r>
      <w:r w:rsidRPr="006F6DCF">
        <w:rPr>
          <w:rFonts w:hint="eastAsia"/>
          <w:szCs w:val="21"/>
        </w:rPr>
        <w:t>为青年珠江学者。</w:t>
      </w:r>
    </w:p>
    <w:p w14:paraId="08FA042E" w14:textId="02387C32" w:rsidR="00915789" w:rsidRPr="006F6DCF" w:rsidRDefault="00915789" w:rsidP="00915789">
      <w:pPr>
        <w:spacing w:line="300" w:lineRule="auto"/>
        <w:ind w:firstLine="420"/>
        <w:rPr>
          <w:szCs w:val="21"/>
        </w:rPr>
      </w:pPr>
      <w:r w:rsidRPr="006F6DCF">
        <w:rPr>
          <w:rFonts w:hint="eastAsia"/>
          <w:szCs w:val="21"/>
        </w:rPr>
        <w:t>包能胜教授获</w:t>
      </w:r>
      <w:r w:rsidRPr="006F6DCF">
        <w:rPr>
          <w:szCs w:val="21"/>
        </w:rPr>
        <w:t>2015</w:t>
      </w:r>
      <w:r w:rsidRPr="006F6DCF">
        <w:rPr>
          <w:rFonts w:hint="eastAsia"/>
          <w:szCs w:val="21"/>
        </w:rPr>
        <w:t>年广东省特支计划教学名师。</w:t>
      </w:r>
    </w:p>
    <w:p w14:paraId="7A7F079D" w14:textId="1D772B6D" w:rsidR="00915789" w:rsidRPr="006F6DCF" w:rsidRDefault="00A037E7" w:rsidP="00915789">
      <w:pPr>
        <w:spacing w:line="300" w:lineRule="auto"/>
        <w:ind w:firstLine="420"/>
        <w:rPr>
          <w:szCs w:val="21"/>
        </w:rPr>
      </w:pPr>
      <w:r w:rsidRPr="006F6DCF">
        <w:rPr>
          <w:rFonts w:hint="eastAsia"/>
          <w:szCs w:val="21"/>
        </w:rPr>
        <w:t>崔岩，吴鸣</w:t>
      </w:r>
      <w:r w:rsidR="00915789" w:rsidRPr="006F6DCF">
        <w:rPr>
          <w:szCs w:val="21"/>
        </w:rPr>
        <w:t>2016</w:t>
      </w:r>
      <w:r w:rsidR="00915789" w:rsidRPr="006F6DCF">
        <w:rPr>
          <w:rFonts w:hint="eastAsia"/>
          <w:szCs w:val="21"/>
        </w:rPr>
        <w:t>年汕头市优秀教师候选人</w:t>
      </w:r>
      <w:r w:rsidRPr="006F6DCF">
        <w:rPr>
          <w:szCs w:val="21"/>
        </w:rPr>
        <w:t xml:space="preserve"> </w:t>
      </w:r>
    </w:p>
    <w:p w14:paraId="765406FF" w14:textId="5B064407" w:rsidR="00915789" w:rsidRPr="006F6DCF" w:rsidRDefault="00915789" w:rsidP="00915789">
      <w:pPr>
        <w:spacing w:line="300" w:lineRule="auto"/>
        <w:ind w:firstLine="420"/>
        <w:rPr>
          <w:szCs w:val="21"/>
        </w:rPr>
      </w:pPr>
      <w:r w:rsidRPr="006F6DCF">
        <w:rPr>
          <w:szCs w:val="21"/>
        </w:rPr>
        <w:t>2015</w:t>
      </w:r>
      <w:r w:rsidRPr="006F6DCF">
        <w:rPr>
          <w:rFonts w:hint="eastAsia"/>
          <w:szCs w:val="21"/>
        </w:rPr>
        <w:t>年“扬帆计划”引进紧缺拔尖人才项目资助：赖李洋，</w:t>
      </w:r>
      <w:r w:rsidRPr="006F6DCF">
        <w:rPr>
          <w:szCs w:val="21"/>
        </w:rPr>
        <w:t>2015</w:t>
      </w:r>
      <w:r w:rsidRPr="006F6DCF">
        <w:rPr>
          <w:rFonts w:hint="eastAsia"/>
          <w:szCs w:val="21"/>
        </w:rPr>
        <w:t>年“扬帆计划”培养高层次人才项目：包能胜，赵永杰</w:t>
      </w:r>
    </w:p>
    <w:p w14:paraId="109D534F" w14:textId="640BE849" w:rsidR="00915789" w:rsidRPr="006F6DCF" w:rsidRDefault="00915789" w:rsidP="00915789">
      <w:pPr>
        <w:spacing w:line="300" w:lineRule="auto"/>
        <w:ind w:firstLine="420"/>
        <w:rPr>
          <w:szCs w:val="21"/>
        </w:rPr>
      </w:pPr>
      <w:r w:rsidRPr="006F6DCF">
        <w:rPr>
          <w:rFonts w:hint="eastAsia"/>
          <w:szCs w:val="21"/>
        </w:rPr>
        <w:t>方晓生、胡文龙、张健、张兴伟、周奇等</w:t>
      </w:r>
      <w:r w:rsidRPr="006F6DCF">
        <w:rPr>
          <w:szCs w:val="21"/>
        </w:rPr>
        <w:t>5</w:t>
      </w:r>
      <w:r w:rsidRPr="006F6DCF">
        <w:rPr>
          <w:rFonts w:hint="eastAsia"/>
          <w:szCs w:val="21"/>
        </w:rPr>
        <w:t>位教师获得晋升专业技术资格。</w:t>
      </w:r>
    </w:p>
    <w:p w14:paraId="44192F32" w14:textId="3D9652EC" w:rsidR="00AA0640" w:rsidRDefault="00915789" w:rsidP="00915789">
      <w:pPr>
        <w:spacing w:line="300" w:lineRule="auto"/>
        <w:ind w:firstLine="420"/>
        <w:rPr>
          <w:szCs w:val="21"/>
        </w:rPr>
      </w:pPr>
      <w:r w:rsidRPr="006F6DCF">
        <w:rPr>
          <w:rFonts w:hint="eastAsia"/>
          <w:szCs w:val="21"/>
        </w:rPr>
        <w:t>教师国内外研修（不包含短期）：（已完成）王英姿，王钦华；（进行中）姜大志、吴福培、何俊、袁野、叶玮琳</w:t>
      </w:r>
    </w:p>
    <w:p w14:paraId="6D3148D6" w14:textId="77777777" w:rsidR="00A037E7" w:rsidRDefault="00A037E7" w:rsidP="00CA1F18">
      <w:pPr>
        <w:spacing w:line="300" w:lineRule="auto"/>
        <w:rPr>
          <w:b/>
          <w:szCs w:val="21"/>
        </w:rPr>
      </w:pPr>
    </w:p>
    <w:p w14:paraId="4AF80A57" w14:textId="53AB498B" w:rsidR="00A037E7" w:rsidRPr="00CA1F18" w:rsidRDefault="00A037E7" w:rsidP="00CA1F18">
      <w:pPr>
        <w:spacing w:line="300" w:lineRule="auto"/>
        <w:rPr>
          <w:rFonts w:asciiTheme="minorEastAsia" w:eastAsiaTheme="minorEastAsia" w:hAnsiTheme="minorEastAsia"/>
          <w:b/>
          <w:sz w:val="24"/>
        </w:rPr>
      </w:pPr>
      <w:r w:rsidRPr="00CA1F18">
        <w:rPr>
          <w:rFonts w:asciiTheme="minorEastAsia" w:eastAsiaTheme="minorEastAsia" w:hAnsiTheme="minorEastAsia" w:hint="eastAsia"/>
          <w:b/>
          <w:sz w:val="24"/>
        </w:rPr>
        <w:t>师资建设</w:t>
      </w:r>
    </w:p>
    <w:p w14:paraId="00771019" w14:textId="10B9CB35" w:rsidR="00A037E7" w:rsidRPr="004E43E2" w:rsidRDefault="00A037E7" w:rsidP="00CA1F18">
      <w:pPr>
        <w:spacing w:line="300" w:lineRule="auto"/>
        <w:rPr>
          <w:b/>
          <w:sz w:val="24"/>
        </w:rPr>
      </w:pPr>
      <w:r w:rsidRPr="004E43E2">
        <w:rPr>
          <w:rFonts w:hint="eastAsia"/>
          <w:b/>
          <w:sz w:val="24"/>
        </w:rPr>
        <w:t>工学院</w:t>
      </w:r>
      <w:r w:rsidRPr="004E43E2">
        <w:rPr>
          <w:rFonts w:hint="eastAsia"/>
          <w:b/>
          <w:sz w:val="24"/>
        </w:rPr>
        <w:t>2</w:t>
      </w:r>
      <w:r w:rsidRPr="004E43E2">
        <w:rPr>
          <w:rFonts w:hint="eastAsia"/>
          <w:b/>
          <w:sz w:val="24"/>
        </w:rPr>
        <w:t>个项目获</w:t>
      </w:r>
      <w:r w:rsidRPr="004E43E2">
        <w:rPr>
          <w:rFonts w:hint="eastAsia"/>
          <w:b/>
          <w:sz w:val="24"/>
        </w:rPr>
        <w:t>2016</w:t>
      </w:r>
      <w:r w:rsidRPr="004E43E2">
        <w:rPr>
          <w:rFonts w:hint="eastAsia"/>
          <w:b/>
          <w:sz w:val="24"/>
        </w:rPr>
        <w:t>年度广东省海外名师专项资金资助</w:t>
      </w:r>
    </w:p>
    <w:p w14:paraId="395670FB" w14:textId="4626DEC7" w:rsidR="00A037E7" w:rsidRPr="00A037E7" w:rsidRDefault="00A037E7" w:rsidP="00A037E7">
      <w:pPr>
        <w:spacing w:line="300" w:lineRule="auto"/>
        <w:ind w:firstLine="420"/>
        <w:rPr>
          <w:szCs w:val="21"/>
        </w:rPr>
      </w:pPr>
      <w:r>
        <w:rPr>
          <w:rFonts w:hint="eastAsia"/>
          <w:szCs w:val="21"/>
        </w:rPr>
        <w:lastRenderedPageBreak/>
        <w:t>工学院</w:t>
      </w:r>
      <w:r w:rsidRPr="00A037E7">
        <w:rPr>
          <w:rFonts w:hint="eastAsia"/>
          <w:szCs w:val="21"/>
        </w:rPr>
        <w:t>2</w:t>
      </w:r>
      <w:r w:rsidRPr="00A037E7">
        <w:rPr>
          <w:rFonts w:hint="eastAsia"/>
          <w:szCs w:val="21"/>
        </w:rPr>
        <w:t>个项目（共</w:t>
      </w:r>
      <w:r w:rsidRPr="00A037E7">
        <w:rPr>
          <w:rFonts w:hint="eastAsia"/>
          <w:szCs w:val="21"/>
        </w:rPr>
        <w:t>3</w:t>
      </w:r>
      <w:r w:rsidRPr="00A037E7">
        <w:rPr>
          <w:rFonts w:hint="eastAsia"/>
          <w:szCs w:val="21"/>
        </w:rPr>
        <w:t>名项目专家）“邀请新加坡和日本大学教授进行合作研究和讲学”和“创新创业教育系列课程及工作坊”，获</w:t>
      </w:r>
      <w:r w:rsidRPr="00A037E7">
        <w:rPr>
          <w:rFonts w:hint="eastAsia"/>
          <w:szCs w:val="21"/>
        </w:rPr>
        <w:t>2016</w:t>
      </w:r>
      <w:r w:rsidRPr="00A037E7">
        <w:rPr>
          <w:rFonts w:hint="eastAsia"/>
          <w:szCs w:val="21"/>
        </w:rPr>
        <w:t>年度广东省海外名师专项资金资助</w:t>
      </w:r>
      <w:r>
        <w:rPr>
          <w:rFonts w:hint="eastAsia"/>
          <w:szCs w:val="21"/>
        </w:rPr>
        <w:t>，</w:t>
      </w:r>
      <w:r w:rsidRPr="00A037E7">
        <w:rPr>
          <w:rFonts w:hint="eastAsia"/>
          <w:szCs w:val="21"/>
        </w:rPr>
        <w:t>获得</w:t>
      </w:r>
      <w:r w:rsidRPr="00A037E7">
        <w:rPr>
          <w:rFonts w:hint="eastAsia"/>
          <w:szCs w:val="21"/>
        </w:rPr>
        <w:t>6.61</w:t>
      </w:r>
      <w:r w:rsidRPr="00A037E7">
        <w:rPr>
          <w:rFonts w:hint="eastAsia"/>
          <w:szCs w:val="21"/>
        </w:rPr>
        <w:t>万元的资助经费。这是</w:t>
      </w:r>
      <w:r>
        <w:rPr>
          <w:rFonts w:hint="eastAsia"/>
          <w:szCs w:val="21"/>
        </w:rPr>
        <w:t>汕大</w:t>
      </w:r>
      <w:r w:rsidRPr="00A037E7">
        <w:rPr>
          <w:rFonts w:hint="eastAsia"/>
          <w:szCs w:val="21"/>
        </w:rPr>
        <w:t>首次入选该项目。广东省海外名师项目是省外国专家局为实施人才强省战略，充分发挥“广东省引进国（境）外高层次人才智力专项资金”的作用，支持高校聘请一批具有国际一流水平的海外名师来粤学术交流和合作科研，进一步提高学科建设和人才培养水平而设立的。</w:t>
      </w:r>
    </w:p>
    <w:p w14:paraId="7913A482" w14:textId="77777777" w:rsidR="00A037E7" w:rsidRPr="006F6DCF" w:rsidRDefault="00A037E7" w:rsidP="00A037E7">
      <w:pPr>
        <w:spacing w:line="300" w:lineRule="auto"/>
        <w:ind w:firstLine="420"/>
        <w:rPr>
          <w:szCs w:val="21"/>
        </w:rPr>
      </w:pPr>
    </w:p>
    <w:p w14:paraId="7CE12F6D" w14:textId="77777777" w:rsidR="00DE419F" w:rsidRPr="006F6DCF" w:rsidRDefault="00DE419F" w:rsidP="00DE419F">
      <w:pPr>
        <w:spacing w:line="300" w:lineRule="auto"/>
        <w:rPr>
          <w:rFonts w:asciiTheme="minorEastAsia" w:eastAsiaTheme="minorEastAsia" w:hAnsiTheme="minorEastAsia"/>
          <w:b/>
          <w:sz w:val="28"/>
          <w:szCs w:val="28"/>
        </w:rPr>
      </w:pPr>
      <w:r w:rsidRPr="006F6DCF">
        <w:rPr>
          <w:rFonts w:asciiTheme="minorEastAsia" w:eastAsiaTheme="minorEastAsia" w:hAnsiTheme="minorEastAsia" w:hint="eastAsia"/>
          <w:b/>
          <w:sz w:val="28"/>
          <w:szCs w:val="28"/>
        </w:rPr>
        <w:t>第二部分：工作动态</w:t>
      </w:r>
    </w:p>
    <w:p w14:paraId="65E5699F" w14:textId="77777777" w:rsidR="00DE419F" w:rsidRPr="006F6DCF" w:rsidRDefault="00DE419F" w:rsidP="00DE419F">
      <w:pPr>
        <w:spacing w:line="300" w:lineRule="auto"/>
        <w:rPr>
          <w:rFonts w:asciiTheme="minorEastAsia" w:eastAsiaTheme="minorEastAsia" w:hAnsiTheme="minorEastAsia"/>
          <w:b/>
          <w:sz w:val="24"/>
        </w:rPr>
      </w:pPr>
    </w:p>
    <w:p w14:paraId="2D11F0E0" w14:textId="77777777" w:rsidR="00DE419F" w:rsidRPr="006F6DCF" w:rsidRDefault="00DE419F"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一、本科教学</w:t>
      </w:r>
    </w:p>
    <w:p w14:paraId="24527B5F" w14:textId="77777777" w:rsidR="00DE419F" w:rsidRPr="006F6DCF" w:rsidRDefault="00DE419F" w:rsidP="00DE419F">
      <w:pPr>
        <w:spacing w:line="300" w:lineRule="auto"/>
        <w:rPr>
          <w:rFonts w:asciiTheme="minorEastAsia" w:eastAsiaTheme="minorEastAsia" w:hAnsiTheme="minorEastAsia"/>
          <w:b/>
          <w:sz w:val="24"/>
        </w:rPr>
      </w:pPr>
    </w:p>
    <w:p w14:paraId="0B53B59F" w14:textId="4824DBEC" w:rsidR="00DE419F" w:rsidRPr="006F6DCF" w:rsidRDefault="008F2943"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工学院举办出国交流进修申请技巧培训会</w:t>
      </w:r>
    </w:p>
    <w:p w14:paraId="256B3A87" w14:textId="03F0D354" w:rsidR="00DE419F" w:rsidRPr="006F6DCF" w:rsidRDefault="008F2943" w:rsidP="00460B0F">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5月11日下午，工学院合作办学办公室邀请了机电系讲师Akhil Garg老师在E阶202给学生讲授出国交流、进修申请技巧。培训会旨在帮助同学们掌握更多的出国交流、进修申请技巧，争取更多走向国际的交流机会。工学院合作办学办公室的赖李洋副教授参加并主持培训会。</w:t>
      </w:r>
    </w:p>
    <w:p w14:paraId="48E7F257" w14:textId="77777777" w:rsidR="00EA3715" w:rsidRPr="006F6DCF" w:rsidRDefault="00EA3715" w:rsidP="00460B0F">
      <w:pPr>
        <w:spacing w:line="300" w:lineRule="auto"/>
        <w:ind w:firstLine="420"/>
        <w:rPr>
          <w:rFonts w:asciiTheme="minorEastAsia" w:eastAsiaTheme="minorEastAsia" w:hAnsiTheme="minorEastAsia"/>
        </w:rPr>
      </w:pPr>
    </w:p>
    <w:p w14:paraId="4BE05BCB" w14:textId="103CBD85" w:rsidR="00EA3715" w:rsidRPr="006F6DCF" w:rsidRDefault="00EA3715" w:rsidP="00EA3715">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台湾逢甲大学校长带队访问工学院</w:t>
      </w:r>
    </w:p>
    <w:p w14:paraId="792E654A" w14:textId="542EDBAC" w:rsidR="00EA3715" w:rsidRPr="006F6DCF" w:rsidRDefault="00EA3715" w:rsidP="00EA3715">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5月11日，台湾逢甲大学李秉乾校长一行6人访问工学院，与工学院教师交流探讨CDIO工程教育改革整体规划及实施推进情况。工学院林鹏副院长、电子系系主任范衠、土木系系主任张捷、汕头大学工程教育研究中心胡文龙博士、及相关教师出席交流会议。</w:t>
      </w:r>
    </w:p>
    <w:p w14:paraId="1DB11580" w14:textId="40A12A7B" w:rsidR="00DE419F" w:rsidRPr="006F6DCF" w:rsidRDefault="00DE419F" w:rsidP="00DE419F">
      <w:pPr>
        <w:spacing w:line="300" w:lineRule="auto"/>
        <w:rPr>
          <w:rFonts w:asciiTheme="minorEastAsia" w:eastAsiaTheme="minorEastAsia" w:hAnsiTheme="minorEastAsia"/>
          <w:b/>
          <w:sz w:val="24"/>
        </w:rPr>
      </w:pPr>
    </w:p>
    <w:p w14:paraId="2D240C8C" w14:textId="34366099" w:rsidR="006242B8" w:rsidRPr="006F6DCF" w:rsidRDefault="006242B8" w:rsidP="006242B8">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2016年汕头大学-卡尔加里大学CDIO交流项目圆满落幕</w:t>
      </w:r>
    </w:p>
    <w:p w14:paraId="5B022C94" w14:textId="59B78691" w:rsidR="006242B8" w:rsidRPr="006F6DCF" w:rsidRDefault="006242B8" w:rsidP="006242B8">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6月5日, 2016年汕头大学-卡尔加里大学CDIO交流项目在汕头大学圆满落幕。本次活动共有48名学生参与,来自汕头大学的20名理工科学生和8名艺术学院学生与来自加拿大卡尔加里大学的20名学生一起上课和做项目，活动结束时他们须将清洁新能源的发展理念运用到产品设计中。加拿大卡尔加里大学教授Ron Hugo与汕头大学机电系老师张健共同负责授课。在为期五周的时间里，老师们带领两国学生探讨可再生能源的创新发展与新能源创业前景。</w:t>
      </w:r>
    </w:p>
    <w:p w14:paraId="01E79AA3" w14:textId="77777777" w:rsidR="006242B8" w:rsidRPr="006F6DCF" w:rsidRDefault="006242B8" w:rsidP="00DE419F">
      <w:pPr>
        <w:spacing w:line="300" w:lineRule="auto"/>
        <w:rPr>
          <w:rFonts w:asciiTheme="minorEastAsia" w:eastAsiaTheme="minorEastAsia" w:hAnsiTheme="minorEastAsia"/>
          <w:b/>
          <w:sz w:val="24"/>
        </w:rPr>
      </w:pPr>
    </w:p>
    <w:p w14:paraId="2D929BC7" w14:textId="33EDC7C8" w:rsidR="00AE725B" w:rsidRPr="006F6DCF" w:rsidRDefault="0081707F" w:rsidP="00AE725B">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工学院19名师生赴新加坡参加创新创业培训</w:t>
      </w:r>
    </w:p>
    <w:p w14:paraId="6C6EF7AF" w14:textId="33264D5F" w:rsidR="00AE725B" w:rsidRPr="006F6DCF" w:rsidRDefault="0081707F" w:rsidP="00AE725B">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8月8日至13日，工学院19名师生赴新加坡国际管理学院参加“创新与创业”研修培训课程。课程最后，同学们用英文的PPT和英文讲解出色地完成了“从知识到行动——小组报告及项目总结”，获得新加坡国际管理学院的结业证书</w:t>
      </w:r>
      <w:r w:rsidR="00895CAD" w:rsidRPr="006F6DCF">
        <w:rPr>
          <w:rFonts w:asciiTheme="minorEastAsia" w:eastAsiaTheme="minorEastAsia" w:hAnsiTheme="minorEastAsia" w:hint="eastAsia"/>
        </w:rPr>
        <w:t>。</w:t>
      </w:r>
      <w:r w:rsidRPr="006F6DCF">
        <w:rPr>
          <w:rFonts w:asciiTheme="minorEastAsia" w:eastAsiaTheme="minorEastAsia" w:hAnsiTheme="minorEastAsia" w:hint="eastAsia"/>
        </w:rPr>
        <w:t>同学们通过理论课程的教授以及对新加坡著名企业的拜访，了解新加坡的发展历史和成功之道，领会国际化领导与管理的先</w:t>
      </w:r>
      <w:r w:rsidRPr="006F6DCF">
        <w:rPr>
          <w:rFonts w:asciiTheme="minorEastAsia" w:eastAsiaTheme="minorEastAsia" w:hAnsiTheme="minorEastAsia" w:hint="eastAsia"/>
        </w:rPr>
        <w:lastRenderedPageBreak/>
        <w:t>进理念，探寻新加坡卓越企业创新管理方法和技能。</w:t>
      </w:r>
    </w:p>
    <w:p w14:paraId="7820DEF8" w14:textId="77777777" w:rsidR="00AE725B" w:rsidRPr="006F6DCF" w:rsidRDefault="00AE725B" w:rsidP="00AE725B">
      <w:pPr>
        <w:spacing w:line="300" w:lineRule="auto"/>
        <w:rPr>
          <w:rFonts w:asciiTheme="minorEastAsia" w:eastAsiaTheme="minorEastAsia" w:hAnsiTheme="minorEastAsia"/>
          <w:b/>
          <w:sz w:val="24"/>
        </w:rPr>
      </w:pPr>
    </w:p>
    <w:p w14:paraId="2016CD9A" w14:textId="5F73144B" w:rsidR="00DE419F" w:rsidRPr="006F6DCF" w:rsidRDefault="003B604A" w:rsidP="00DE419F">
      <w:pPr>
        <w:spacing w:line="300" w:lineRule="auto"/>
        <w:rPr>
          <w:rFonts w:asciiTheme="minorEastAsia" w:eastAsiaTheme="minorEastAsia" w:hAnsiTheme="minorEastAsia"/>
          <w:szCs w:val="21"/>
        </w:rPr>
      </w:pPr>
      <w:r w:rsidRPr="006F6DCF">
        <w:rPr>
          <w:rFonts w:asciiTheme="minorEastAsia" w:eastAsiaTheme="minorEastAsia" w:hAnsiTheme="minorEastAsia" w:hint="eastAsia"/>
          <w:b/>
          <w:sz w:val="24"/>
        </w:rPr>
        <w:t>台湾逢甲大学</w:t>
      </w:r>
      <w:r w:rsidR="00DE419F" w:rsidRPr="006F6DCF">
        <w:rPr>
          <w:rFonts w:asciiTheme="minorEastAsia" w:eastAsiaTheme="minorEastAsia" w:hAnsiTheme="minorEastAsia" w:hint="eastAsia"/>
          <w:b/>
          <w:sz w:val="24"/>
        </w:rPr>
        <w:t>等</w:t>
      </w:r>
      <w:r w:rsidRPr="006F6DCF">
        <w:rPr>
          <w:rFonts w:asciiTheme="minorEastAsia" w:eastAsiaTheme="minorEastAsia" w:hAnsiTheme="minorEastAsia" w:hint="eastAsia"/>
          <w:b/>
          <w:sz w:val="24"/>
        </w:rPr>
        <w:t>13</w:t>
      </w:r>
      <w:r w:rsidR="00DE419F" w:rsidRPr="006F6DCF">
        <w:rPr>
          <w:rFonts w:asciiTheme="minorEastAsia" w:eastAsiaTheme="minorEastAsia" w:hAnsiTheme="minorEastAsia" w:hint="eastAsia"/>
          <w:b/>
          <w:sz w:val="24"/>
        </w:rPr>
        <w:t>所高校考察工学院工程教育改革</w:t>
      </w:r>
    </w:p>
    <w:p w14:paraId="25DA4A04" w14:textId="22AEBD8C" w:rsidR="00DE419F" w:rsidRPr="006F6DCF" w:rsidRDefault="003B604A" w:rsidP="00DE419F">
      <w:pPr>
        <w:spacing w:line="300" w:lineRule="auto"/>
        <w:ind w:firstLine="420"/>
        <w:rPr>
          <w:rFonts w:asciiTheme="minorEastAsia" w:eastAsiaTheme="minorEastAsia" w:hAnsiTheme="minorEastAsia"/>
          <w:szCs w:val="21"/>
        </w:rPr>
      </w:pPr>
      <w:r w:rsidRPr="006F6DCF">
        <w:rPr>
          <w:rFonts w:asciiTheme="minorEastAsia" w:eastAsiaTheme="minorEastAsia" w:hAnsiTheme="minorEastAsia" w:hint="eastAsia"/>
          <w:szCs w:val="21"/>
        </w:rPr>
        <w:t>2016</w:t>
      </w:r>
      <w:r w:rsidR="00DE419F" w:rsidRPr="006F6DCF">
        <w:rPr>
          <w:rFonts w:asciiTheme="minorEastAsia" w:eastAsiaTheme="minorEastAsia" w:hAnsiTheme="minorEastAsia" w:hint="eastAsia"/>
          <w:szCs w:val="21"/>
        </w:rPr>
        <w:t>年</w:t>
      </w:r>
      <w:r w:rsidRPr="006F6DCF">
        <w:rPr>
          <w:rFonts w:asciiTheme="minorEastAsia" w:eastAsiaTheme="minorEastAsia" w:hAnsiTheme="minorEastAsia" w:hint="eastAsia"/>
          <w:szCs w:val="21"/>
        </w:rPr>
        <w:t>上</w:t>
      </w:r>
      <w:r w:rsidR="00EF676F" w:rsidRPr="006F6DCF">
        <w:rPr>
          <w:rFonts w:asciiTheme="minorEastAsia" w:eastAsiaTheme="minorEastAsia" w:hAnsiTheme="minorEastAsia" w:hint="eastAsia"/>
          <w:szCs w:val="21"/>
        </w:rPr>
        <w:t>半年</w:t>
      </w:r>
      <w:r w:rsidR="00DE419F" w:rsidRPr="006F6DCF">
        <w:rPr>
          <w:rFonts w:asciiTheme="minorEastAsia" w:eastAsiaTheme="minorEastAsia" w:hAnsiTheme="minorEastAsia" w:hint="eastAsia"/>
          <w:szCs w:val="21"/>
        </w:rPr>
        <w:t>，</w:t>
      </w:r>
      <w:r w:rsidRPr="006F6DCF">
        <w:rPr>
          <w:rFonts w:asciiTheme="minorEastAsia" w:eastAsiaTheme="minorEastAsia" w:hAnsiTheme="minorEastAsia" w:hint="eastAsia"/>
          <w:szCs w:val="21"/>
        </w:rPr>
        <w:t>青岛理工大学、沈阳化工大学、辽宁工程技术大学、兰州城市学院、贵州理工学院、大连大学、山东农业大学、南通大学建工学院、淮阴师范学院、江苏大学、龙岩学院、齐齐哈尔工程学院以及台湾逢甲大学</w:t>
      </w:r>
      <w:r w:rsidR="00B14F28" w:rsidRPr="006F6DCF">
        <w:rPr>
          <w:rFonts w:asciiTheme="minorEastAsia" w:eastAsiaTheme="minorEastAsia" w:hAnsiTheme="minorEastAsia" w:hint="eastAsia"/>
          <w:szCs w:val="21"/>
        </w:rPr>
        <w:t>等</w:t>
      </w:r>
      <w:r w:rsidR="00822395" w:rsidRPr="006F6DCF">
        <w:rPr>
          <w:rFonts w:asciiTheme="minorEastAsia" w:eastAsiaTheme="minorEastAsia" w:hAnsiTheme="minorEastAsia"/>
          <w:szCs w:val="21"/>
        </w:rPr>
        <w:t>1</w:t>
      </w:r>
      <w:r w:rsidRPr="006F6DCF">
        <w:rPr>
          <w:rFonts w:asciiTheme="minorEastAsia" w:eastAsiaTheme="minorEastAsia" w:hAnsiTheme="minorEastAsia"/>
          <w:szCs w:val="21"/>
        </w:rPr>
        <w:t>3</w:t>
      </w:r>
      <w:r w:rsidR="00B14F28" w:rsidRPr="006F6DCF">
        <w:rPr>
          <w:rFonts w:asciiTheme="minorEastAsia" w:eastAsiaTheme="minorEastAsia" w:hAnsiTheme="minorEastAsia" w:hint="eastAsia"/>
          <w:szCs w:val="21"/>
        </w:rPr>
        <w:t>所</w:t>
      </w:r>
      <w:r w:rsidR="00DE419F" w:rsidRPr="006F6DCF">
        <w:rPr>
          <w:rFonts w:asciiTheme="minorEastAsia" w:eastAsiaTheme="minorEastAsia" w:hAnsiTheme="minorEastAsia" w:hint="eastAsia"/>
          <w:szCs w:val="21"/>
        </w:rPr>
        <w:t>高校相继到访工学院，考察CDIO</w:t>
      </w:r>
      <w:r w:rsidR="00822395" w:rsidRPr="006F6DCF">
        <w:rPr>
          <w:rFonts w:asciiTheme="minorEastAsia" w:eastAsiaTheme="minorEastAsia" w:hAnsiTheme="minorEastAsia" w:hint="eastAsia"/>
          <w:szCs w:val="21"/>
        </w:rPr>
        <w:t>工程教育改革、专业认证和卓越工程师计划的实施与经验</w:t>
      </w:r>
      <w:r w:rsidR="00DE419F" w:rsidRPr="006F6DCF">
        <w:rPr>
          <w:rFonts w:asciiTheme="minorEastAsia" w:eastAsiaTheme="minorEastAsia" w:hAnsiTheme="minorEastAsia" w:hint="eastAsia"/>
          <w:szCs w:val="21"/>
        </w:rPr>
        <w:t>。</w:t>
      </w:r>
    </w:p>
    <w:p w14:paraId="4256305A" w14:textId="77777777" w:rsidR="00A969E3" w:rsidRPr="006F6DCF" w:rsidRDefault="00A969E3" w:rsidP="00DE419F">
      <w:pPr>
        <w:spacing w:line="300" w:lineRule="auto"/>
        <w:ind w:firstLine="420"/>
        <w:rPr>
          <w:rFonts w:asciiTheme="minorEastAsia" w:eastAsiaTheme="minorEastAsia" w:hAnsiTheme="minorEastAsia"/>
        </w:rPr>
      </w:pPr>
    </w:p>
    <w:p w14:paraId="7F89CFAC" w14:textId="5D9DE5A2" w:rsidR="00DE419F" w:rsidRPr="006F6DCF" w:rsidRDefault="00DE419F"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二、科研</w:t>
      </w:r>
      <w:r w:rsidR="00D977A8" w:rsidRPr="006F6DCF">
        <w:rPr>
          <w:rFonts w:asciiTheme="minorEastAsia" w:eastAsiaTheme="minorEastAsia" w:hAnsiTheme="minorEastAsia" w:hint="eastAsia"/>
          <w:b/>
          <w:sz w:val="24"/>
        </w:rPr>
        <w:t>与研究生工作</w:t>
      </w:r>
    </w:p>
    <w:p w14:paraId="64F0F7A9" w14:textId="77777777" w:rsidR="00A60AA4" w:rsidRPr="006F6DCF" w:rsidRDefault="00A60AA4" w:rsidP="00DE419F">
      <w:pPr>
        <w:spacing w:line="300" w:lineRule="auto"/>
        <w:rPr>
          <w:rFonts w:asciiTheme="minorEastAsia" w:eastAsiaTheme="minorEastAsia" w:hAnsiTheme="minorEastAsia"/>
          <w:b/>
          <w:sz w:val="24"/>
          <w:highlight w:val="yellow"/>
        </w:rPr>
      </w:pPr>
    </w:p>
    <w:p w14:paraId="0B5A0A1B" w14:textId="6D4C7B95" w:rsidR="00D977A8" w:rsidRPr="006F6DCF" w:rsidRDefault="003B7AE1" w:rsidP="00D977A8">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互联网+技术与应用创新论坛在汕大举行</w:t>
      </w:r>
    </w:p>
    <w:p w14:paraId="50037174" w14:textId="504585BD" w:rsidR="003B7AE1" w:rsidRPr="006F6DCF" w:rsidRDefault="003B7AE1" w:rsidP="003B7AE1">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5月14日下午，由汕头大学、汕头市科学技术协会、汕头市计算机学会、汕头市信息服务和软件行业协会、广东省数字内容管理工程技术研究中心联合举办的以互联网+技术与应用创新的高峰论坛在</w:t>
      </w:r>
      <w:r w:rsidR="00CD126B" w:rsidRPr="006F6DCF">
        <w:rPr>
          <w:rFonts w:asciiTheme="minorEastAsia" w:eastAsiaTheme="minorEastAsia" w:hAnsiTheme="minorEastAsia" w:hint="eastAsia"/>
        </w:rPr>
        <w:t>汕头大学图书馆演讲厅</w:t>
      </w:r>
      <w:r w:rsidRPr="006F6DCF">
        <w:rPr>
          <w:rFonts w:asciiTheme="minorEastAsia" w:eastAsiaTheme="minorEastAsia" w:hAnsiTheme="minorEastAsia" w:hint="eastAsia"/>
        </w:rPr>
        <w:t>举行。来自潮汕三市互联网、物联网、IT领域的专家、学者、技术精英、企业家汇聚一堂，共同分享互联网+时代的新技术、新应用、新思维。</w:t>
      </w:r>
    </w:p>
    <w:p w14:paraId="44F72690" w14:textId="4D5738C8" w:rsidR="00D977A8" w:rsidRPr="006F6DCF" w:rsidRDefault="003B7AE1" w:rsidP="00D977A8">
      <w:pPr>
        <w:spacing w:line="300" w:lineRule="auto"/>
        <w:ind w:firstLine="420"/>
        <w:rPr>
          <w:rFonts w:asciiTheme="minorEastAsia" w:eastAsiaTheme="minorEastAsia" w:hAnsiTheme="minorEastAsia"/>
        </w:rPr>
      </w:pPr>
      <w:r w:rsidRPr="006F6DCF">
        <w:rPr>
          <w:rFonts w:asciiTheme="minorEastAsia" w:eastAsiaTheme="minorEastAsia" w:hAnsiTheme="minorEastAsia"/>
        </w:rPr>
        <w:t xml:space="preserve"> </w:t>
      </w:r>
    </w:p>
    <w:p w14:paraId="588F406C" w14:textId="3F8B511B" w:rsidR="00D977A8" w:rsidRPr="006F6DCF" w:rsidRDefault="0083186E" w:rsidP="00D977A8">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工学院再次喜获2项广东省应用型科技研发专项资金项目资助</w:t>
      </w:r>
    </w:p>
    <w:p w14:paraId="0AA74E79" w14:textId="16289388" w:rsidR="00D977A8" w:rsidRPr="006F6DCF" w:rsidRDefault="00CD126B" w:rsidP="0083186E">
      <w:pPr>
        <w:spacing w:line="300" w:lineRule="auto"/>
        <w:ind w:firstLine="420"/>
        <w:rPr>
          <w:rFonts w:asciiTheme="minorEastAsia" w:eastAsiaTheme="minorEastAsia" w:hAnsiTheme="minorEastAsia"/>
        </w:rPr>
      </w:pPr>
      <w:r>
        <w:rPr>
          <w:rFonts w:asciiTheme="minorEastAsia" w:eastAsiaTheme="minorEastAsia" w:hAnsiTheme="minorEastAsia" w:hint="eastAsia"/>
        </w:rPr>
        <w:t>2016年</w:t>
      </w:r>
      <w:r>
        <w:rPr>
          <w:rFonts w:asciiTheme="minorEastAsia" w:eastAsiaTheme="minorEastAsia" w:hAnsiTheme="minorEastAsia"/>
        </w:rPr>
        <w:t>，</w:t>
      </w:r>
      <w:r w:rsidR="0083186E" w:rsidRPr="006F6DCF">
        <w:rPr>
          <w:rFonts w:asciiTheme="minorEastAsia" w:eastAsiaTheme="minorEastAsia" w:hAnsiTheme="minorEastAsia" w:hint="eastAsia"/>
        </w:rPr>
        <w:t>工学院再次喜获2项广东省应用型科技研发专项资金项目资助，总经费1100万元，分别为工学院王双喜教授与佛山金皇宇机械实业有限公司、广东省自动化研究所共同申报的“高强度铝合金关键数控成型装备及自动产线的研发”项目，资助经费800万元；工学院蔡伟鸿教授与深圳市深信服电子科技有限公司、深圳市政元软件有限公司共同申报的“基于云计算的下一代上网行为管理技术研发及产业化”项目，资助经费300万元。这是继去年获得2项（每项500万元）此类专项资金项目后，工学院取得的又一喜人成绩。</w:t>
      </w:r>
    </w:p>
    <w:p w14:paraId="7A8653B6" w14:textId="77777777" w:rsidR="00BB2B7E" w:rsidRPr="006F6DCF" w:rsidRDefault="00BB2B7E" w:rsidP="00EF676F">
      <w:pPr>
        <w:spacing w:line="300" w:lineRule="auto"/>
        <w:ind w:firstLine="420"/>
        <w:rPr>
          <w:rFonts w:asciiTheme="minorEastAsia" w:eastAsiaTheme="minorEastAsia" w:hAnsiTheme="minorEastAsia"/>
        </w:rPr>
      </w:pPr>
    </w:p>
    <w:p w14:paraId="6E742DE5" w14:textId="77777777" w:rsidR="00DE419F" w:rsidRPr="006F6DCF" w:rsidRDefault="00DE419F"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三、学术交流</w:t>
      </w:r>
    </w:p>
    <w:p w14:paraId="50350E81" w14:textId="77777777" w:rsidR="00290D26" w:rsidRPr="006F6DCF" w:rsidRDefault="00290D26" w:rsidP="00290D26">
      <w:pPr>
        <w:spacing w:line="300" w:lineRule="auto"/>
        <w:rPr>
          <w:rFonts w:asciiTheme="minorEastAsia" w:eastAsiaTheme="minorEastAsia" w:hAnsiTheme="minorEastAsia"/>
        </w:rPr>
      </w:pPr>
    </w:p>
    <w:tbl>
      <w:tblPr>
        <w:tblStyle w:val="af"/>
        <w:tblpPr w:leftFromText="180" w:rightFromText="180" w:vertAnchor="text" w:tblpY="1"/>
        <w:tblW w:w="0" w:type="auto"/>
        <w:tblLayout w:type="fixed"/>
        <w:tblLook w:val="04A0" w:firstRow="1" w:lastRow="0" w:firstColumn="1" w:lastColumn="0" w:noHBand="0" w:noVBand="1"/>
      </w:tblPr>
      <w:tblGrid>
        <w:gridCol w:w="675"/>
        <w:gridCol w:w="1134"/>
        <w:gridCol w:w="1560"/>
        <w:gridCol w:w="1701"/>
        <w:gridCol w:w="3216"/>
      </w:tblGrid>
      <w:tr w:rsidR="006F6DCF" w:rsidRPr="006F6DCF" w14:paraId="30E604D7" w14:textId="77777777" w:rsidTr="00C74EB7">
        <w:trPr>
          <w:trHeight w:val="810"/>
        </w:trPr>
        <w:tc>
          <w:tcPr>
            <w:tcW w:w="675" w:type="dxa"/>
            <w:hideMark/>
          </w:tcPr>
          <w:p w14:paraId="29C19864" w14:textId="77777777" w:rsidR="005E7E68" w:rsidRPr="006F6DCF" w:rsidRDefault="005E7E68"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b/>
                <w:bCs/>
                <w:kern w:val="0"/>
                <w:szCs w:val="21"/>
              </w:rPr>
              <w:t>序号</w:t>
            </w:r>
          </w:p>
        </w:tc>
        <w:tc>
          <w:tcPr>
            <w:tcW w:w="1134" w:type="dxa"/>
            <w:hideMark/>
          </w:tcPr>
          <w:p w14:paraId="02FFEC01" w14:textId="77777777" w:rsidR="005E7E68" w:rsidRPr="006F6DCF" w:rsidRDefault="005E7E68" w:rsidP="000312E5">
            <w:pPr>
              <w:widowControl/>
              <w:spacing w:before="100" w:beforeAutospacing="1" w:after="240"/>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b/>
                <w:bCs/>
                <w:kern w:val="0"/>
                <w:szCs w:val="21"/>
              </w:rPr>
              <w:t>日</w:t>
            </w:r>
            <w:r w:rsidRPr="006F6DCF">
              <w:rPr>
                <w:rFonts w:asciiTheme="majorEastAsia" w:eastAsiaTheme="majorEastAsia" w:hAnsiTheme="majorEastAsia" w:cs="宋体"/>
                <w:b/>
                <w:bCs/>
                <w:kern w:val="0"/>
                <w:szCs w:val="21"/>
              </w:rPr>
              <w:t xml:space="preserve"> </w:t>
            </w:r>
            <w:r w:rsidRPr="006F6DCF">
              <w:rPr>
                <w:rFonts w:asciiTheme="majorEastAsia" w:eastAsiaTheme="majorEastAsia" w:hAnsiTheme="majorEastAsia" w:cs="宋体" w:hint="eastAsia"/>
                <w:b/>
                <w:bCs/>
                <w:kern w:val="0"/>
                <w:szCs w:val="21"/>
              </w:rPr>
              <w:t>期</w:t>
            </w:r>
            <w:r w:rsidRPr="006F6DCF">
              <w:rPr>
                <w:rFonts w:asciiTheme="majorEastAsia" w:eastAsiaTheme="majorEastAsia" w:hAnsiTheme="majorEastAsia" w:cs="宋体"/>
                <w:b/>
                <w:bCs/>
                <w:kern w:val="0"/>
                <w:szCs w:val="21"/>
              </w:rPr>
              <w:t xml:space="preserve"> </w:t>
            </w:r>
          </w:p>
        </w:tc>
        <w:tc>
          <w:tcPr>
            <w:tcW w:w="1560" w:type="dxa"/>
            <w:hideMark/>
          </w:tcPr>
          <w:p w14:paraId="2F0D9444" w14:textId="4E5E4253" w:rsidR="005E7E68" w:rsidRPr="006F6DCF" w:rsidRDefault="006F1AEC" w:rsidP="000312E5">
            <w:pPr>
              <w:widowControl/>
              <w:spacing w:before="100" w:beforeAutospacing="1" w:after="240"/>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b/>
                <w:bCs/>
                <w:kern w:val="0"/>
                <w:szCs w:val="21"/>
              </w:rPr>
              <w:t>专家学者</w:t>
            </w:r>
          </w:p>
        </w:tc>
        <w:tc>
          <w:tcPr>
            <w:tcW w:w="1701" w:type="dxa"/>
            <w:hideMark/>
          </w:tcPr>
          <w:p w14:paraId="36FDCD7F" w14:textId="0CC69ABF" w:rsidR="005E7E68" w:rsidRPr="006F6DCF" w:rsidRDefault="004E43E2" w:rsidP="000312E5">
            <w:pPr>
              <w:widowControl/>
              <w:spacing w:before="100" w:beforeAutospacing="1" w:after="240"/>
              <w:jc w:val="left"/>
              <w:rPr>
                <w:rFonts w:asciiTheme="majorEastAsia" w:eastAsiaTheme="majorEastAsia" w:hAnsiTheme="majorEastAsia" w:cs="宋体"/>
                <w:kern w:val="0"/>
                <w:szCs w:val="21"/>
              </w:rPr>
            </w:pPr>
            <w:r>
              <w:rPr>
                <w:rFonts w:asciiTheme="majorEastAsia" w:eastAsiaTheme="majorEastAsia" w:hAnsiTheme="majorEastAsia" w:cs="宋体" w:hint="eastAsia"/>
                <w:b/>
                <w:bCs/>
                <w:kern w:val="0"/>
                <w:szCs w:val="21"/>
              </w:rPr>
              <w:t>毕业/</w:t>
            </w:r>
            <w:r w:rsidR="006F1AEC" w:rsidRPr="006F6DCF">
              <w:rPr>
                <w:rFonts w:asciiTheme="majorEastAsia" w:eastAsiaTheme="majorEastAsia" w:hAnsiTheme="majorEastAsia" w:cs="宋体" w:hint="eastAsia"/>
                <w:b/>
                <w:bCs/>
                <w:kern w:val="0"/>
                <w:szCs w:val="21"/>
              </w:rPr>
              <w:t>工作单位</w:t>
            </w:r>
            <w:r w:rsidR="003F1156" w:rsidRPr="006F6DCF">
              <w:rPr>
                <w:rFonts w:asciiTheme="majorEastAsia" w:eastAsiaTheme="majorEastAsia" w:hAnsiTheme="majorEastAsia" w:cs="宋体" w:hint="eastAsia"/>
                <w:b/>
                <w:bCs/>
                <w:kern w:val="0"/>
                <w:szCs w:val="21"/>
              </w:rPr>
              <w:t>和职务</w:t>
            </w:r>
          </w:p>
        </w:tc>
        <w:tc>
          <w:tcPr>
            <w:tcW w:w="3216" w:type="dxa"/>
            <w:hideMark/>
          </w:tcPr>
          <w:p w14:paraId="41C154FB" w14:textId="77777777" w:rsidR="005E7E68" w:rsidRPr="006F6DCF" w:rsidRDefault="005E7E68"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b/>
                <w:bCs/>
                <w:kern w:val="0"/>
                <w:szCs w:val="21"/>
              </w:rPr>
              <w:t>报告题目</w:t>
            </w:r>
            <w:r w:rsidRPr="006F6DCF">
              <w:rPr>
                <w:rFonts w:asciiTheme="majorEastAsia" w:eastAsiaTheme="majorEastAsia" w:hAnsiTheme="majorEastAsia" w:cs="宋体"/>
                <w:b/>
                <w:bCs/>
                <w:kern w:val="0"/>
                <w:szCs w:val="21"/>
              </w:rPr>
              <w:t>/</w:t>
            </w:r>
            <w:r w:rsidRPr="006F6DCF">
              <w:rPr>
                <w:rFonts w:asciiTheme="majorEastAsia" w:eastAsiaTheme="majorEastAsia" w:hAnsiTheme="majorEastAsia" w:cs="宋体" w:hint="eastAsia"/>
                <w:b/>
                <w:bCs/>
                <w:kern w:val="0"/>
                <w:szCs w:val="21"/>
              </w:rPr>
              <w:t>主要活动</w:t>
            </w:r>
          </w:p>
        </w:tc>
      </w:tr>
      <w:tr w:rsidR="006F6DCF" w:rsidRPr="006F6DCF" w14:paraId="499491C7" w14:textId="77777777" w:rsidTr="00C74EB7">
        <w:trPr>
          <w:trHeight w:val="840"/>
        </w:trPr>
        <w:tc>
          <w:tcPr>
            <w:tcW w:w="675" w:type="dxa"/>
            <w:noWrap/>
          </w:tcPr>
          <w:p w14:paraId="246CC826" w14:textId="59C3B5A8"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p>
        </w:tc>
        <w:tc>
          <w:tcPr>
            <w:tcW w:w="1134" w:type="dxa"/>
            <w:noWrap/>
          </w:tcPr>
          <w:p w14:paraId="7C472781" w14:textId="39AFE513"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3月16日</w:t>
            </w:r>
          </w:p>
        </w:tc>
        <w:tc>
          <w:tcPr>
            <w:tcW w:w="1560" w:type="dxa"/>
          </w:tcPr>
          <w:p w14:paraId="50C36790" w14:textId="0674BBB0" w:rsidR="004403D7" w:rsidRPr="006F6DCF" w:rsidRDefault="00ED7051"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Pro</w:t>
            </w:r>
            <w:r w:rsidRPr="006F6DCF">
              <w:rPr>
                <w:rFonts w:asciiTheme="majorEastAsia" w:eastAsiaTheme="majorEastAsia" w:hAnsiTheme="majorEastAsia" w:cs="宋体"/>
                <w:kern w:val="0"/>
                <w:szCs w:val="21"/>
              </w:rPr>
              <w:t xml:space="preserve">f. </w:t>
            </w:r>
            <w:r w:rsidR="004403D7" w:rsidRPr="006F6DCF">
              <w:rPr>
                <w:rFonts w:asciiTheme="majorEastAsia" w:eastAsiaTheme="majorEastAsia" w:hAnsiTheme="majorEastAsia" w:cs="宋体"/>
                <w:kern w:val="0"/>
                <w:szCs w:val="21"/>
              </w:rPr>
              <w:t>Yaacov Mamane</w:t>
            </w:r>
          </w:p>
        </w:tc>
        <w:tc>
          <w:tcPr>
            <w:tcW w:w="1701" w:type="dxa"/>
          </w:tcPr>
          <w:p w14:paraId="7368E822" w14:textId="3B512961"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Calibri" w:hAnsi="Calibri" w:cs="Calibri"/>
              </w:rPr>
              <w:t>Technion-Israel Institute of Technology</w:t>
            </w:r>
          </w:p>
        </w:tc>
        <w:tc>
          <w:tcPr>
            <w:tcW w:w="3216" w:type="dxa"/>
            <w:noWrap/>
          </w:tcPr>
          <w:p w14:paraId="1A9E64FA" w14:textId="30DED270"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WHO IS AFRAID OF SMALL PARTICLES OR THE STUDY OF AMBIENT PARTICLES IN THE ATMOSPHERE USING ELECTRON MICROSCOPY – A REVIEW</w:t>
            </w:r>
          </w:p>
        </w:tc>
      </w:tr>
      <w:tr w:rsidR="006F6DCF" w:rsidRPr="006F6DCF" w14:paraId="3499B116" w14:textId="77777777" w:rsidTr="00C74EB7">
        <w:trPr>
          <w:trHeight w:val="840"/>
        </w:trPr>
        <w:tc>
          <w:tcPr>
            <w:tcW w:w="675" w:type="dxa"/>
            <w:noWrap/>
          </w:tcPr>
          <w:p w14:paraId="165E024B" w14:textId="2BF3E9BD"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p>
        </w:tc>
        <w:tc>
          <w:tcPr>
            <w:tcW w:w="1134" w:type="dxa"/>
            <w:noWrap/>
          </w:tcPr>
          <w:p w14:paraId="2F8AA4BB" w14:textId="1BCB5197"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4月2日</w:t>
            </w:r>
          </w:p>
        </w:tc>
        <w:tc>
          <w:tcPr>
            <w:tcW w:w="1560" w:type="dxa"/>
          </w:tcPr>
          <w:p w14:paraId="74DE5739" w14:textId="5DD3AB96"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黄翰</w:t>
            </w:r>
            <w:r w:rsidR="00A27241" w:rsidRPr="006F6DCF">
              <w:rPr>
                <w:rFonts w:asciiTheme="majorEastAsia" w:eastAsiaTheme="majorEastAsia" w:hAnsiTheme="majorEastAsia" w:cs="宋体" w:hint="eastAsia"/>
                <w:kern w:val="0"/>
                <w:szCs w:val="21"/>
              </w:rPr>
              <w:t>教授</w:t>
            </w:r>
          </w:p>
        </w:tc>
        <w:tc>
          <w:tcPr>
            <w:tcW w:w="1701" w:type="dxa"/>
          </w:tcPr>
          <w:p w14:paraId="10C515E1" w14:textId="37A33DC8"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华南理工大学</w:t>
            </w:r>
          </w:p>
        </w:tc>
        <w:tc>
          <w:tcPr>
            <w:tcW w:w="3216" w:type="dxa"/>
            <w:noWrap/>
          </w:tcPr>
          <w:p w14:paraId="73E50910" w14:textId="668D97AD"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演化算法的平均增益模型及其应用</w:t>
            </w:r>
          </w:p>
        </w:tc>
      </w:tr>
      <w:tr w:rsidR="006F6DCF" w:rsidRPr="006F6DCF" w14:paraId="30DECB4C" w14:textId="77777777" w:rsidTr="00C74EB7">
        <w:trPr>
          <w:trHeight w:val="840"/>
        </w:trPr>
        <w:tc>
          <w:tcPr>
            <w:tcW w:w="675" w:type="dxa"/>
            <w:noWrap/>
          </w:tcPr>
          <w:p w14:paraId="7AB27936" w14:textId="6205DBB4"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lastRenderedPageBreak/>
              <w:t>3</w:t>
            </w:r>
          </w:p>
        </w:tc>
        <w:tc>
          <w:tcPr>
            <w:tcW w:w="1134" w:type="dxa"/>
            <w:noWrap/>
          </w:tcPr>
          <w:p w14:paraId="2BE11297" w14:textId="068B1159"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4月11日</w:t>
            </w:r>
          </w:p>
        </w:tc>
        <w:tc>
          <w:tcPr>
            <w:tcW w:w="1560" w:type="dxa"/>
          </w:tcPr>
          <w:p w14:paraId="7492FC00" w14:textId="22FD8AC7" w:rsidR="004403D7" w:rsidRPr="006F6DCF" w:rsidRDefault="001512E3"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赖进兴教授</w:t>
            </w:r>
          </w:p>
        </w:tc>
        <w:tc>
          <w:tcPr>
            <w:tcW w:w="1701" w:type="dxa"/>
          </w:tcPr>
          <w:p w14:paraId="45DA8156" w14:textId="6924CA37" w:rsidR="004403D7" w:rsidRPr="006F6DCF" w:rsidRDefault="001512E3"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台湾辅英科技大学环境工程与科学系</w:t>
            </w:r>
          </w:p>
        </w:tc>
        <w:tc>
          <w:tcPr>
            <w:tcW w:w="3216" w:type="dxa"/>
            <w:noWrap/>
          </w:tcPr>
          <w:p w14:paraId="6AA0AB76" w14:textId="65E52BF4"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石化工业区邻近区域大气垂直剖面臭氧及其前趋物分布特性之研究</w:t>
            </w:r>
          </w:p>
        </w:tc>
      </w:tr>
      <w:tr w:rsidR="006F6DCF" w:rsidRPr="006F6DCF" w14:paraId="6D938521" w14:textId="77777777" w:rsidTr="00C74EB7">
        <w:trPr>
          <w:trHeight w:val="840"/>
        </w:trPr>
        <w:tc>
          <w:tcPr>
            <w:tcW w:w="675" w:type="dxa"/>
            <w:noWrap/>
          </w:tcPr>
          <w:p w14:paraId="35D9EE9B" w14:textId="4F6722F9"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w:t>
            </w:r>
          </w:p>
        </w:tc>
        <w:tc>
          <w:tcPr>
            <w:tcW w:w="1134" w:type="dxa"/>
            <w:noWrap/>
          </w:tcPr>
          <w:p w14:paraId="04A373E6" w14:textId="5619F874"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4月13日</w:t>
            </w:r>
          </w:p>
        </w:tc>
        <w:tc>
          <w:tcPr>
            <w:tcW w:w="1560" w:type="dxa"/>
          </w:tcPr>
          <w:p w14:paraId="0DA1EBE4" w14:textId="794BA000"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刘志强</w:t>
            </w:r>
            <w:r w:rsidR="001512E3" w:rsidRPr="006F6DCF">
              <w:rPr>
                <w:rFonts w:asciiTheme="majorEastAsia" w:eastAsiaTheme="majorEastAsia" w:hAnsiTheme="majorEastAsia" w:cs="宋体" w:hint="eastAsia"/>
                <w:kern w:val="0"/>
                <w:szCs w:val="21"/>
              </w:rPr>
              <w:t>教授</w:t>
            </w:r>
          </w:p>
        </w:tc>
        <w:tc>
          <w:tcPr>
            <w:tcW w:w="1701" w:type="dxa"/>
          </w:tcPr>
          <w:p w14:paraId="17E33930" w14:textId="66CAB5C2" w:rsidR="004403D7" w:rsidRPr="006F6DCF" w:rsidRDefault="001512E3"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兰州交通大学</w:t>
            </w:r>
          </w:p>
        </w:tc>
        <w:tc>
          <w:tcPr>
            <w:tcW w:w="3216" w:type="dxa"/>
            <w:noWrap/>
          </w:tcPr>
          <w:p w14:paraId="03159220" w14:textId="4C835AC4"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寒区路基工程热力耦合随机可靠度研究</w:t>
            </w:r>
          </w:p>
        </w:tc>
      </w:tr>
      <w:tr w:rsidR="006F6DCF" w:rsidRPr="006F6DCF" w14:paraId="12DFA85E" w14:textId="77777777" w:rsidTr="00C74EB7">
        <w:trPr>
          <w:trHeight w:val="840"/>
        </w:trPr>
        <w:tc>
          <w:tcPr>
            <w:tcW w:w="675" w:type="dxa"/>
            <w:noWrap/>
          </w:tcPr>
          <w:p w14:paraId="640241D8" w14:textId="732CEB98"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w:t>
            </w:r>
          </w:p>
        </w:tc>
        <w:tc>
          <w:tcPr>
            <w:tcW w:w="1134" w:type="dxa"/>
            <w:noWrap/>
          </w:tcPr>
          <w:p w14:paraId="45A4F261" w14:textId="59BCA85A"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4月18日</w:t>
            </w:r>
          </w:p>
        </w:tc>
        <w:tc>
          <w:tcPr>
            <w:tcW w:w="1560" w:type="dxa"/>
          </w:tcPr>
          <w:p w14:paraId="63F35731" w14:textId="52575124"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周满元教授</w:t>
            </w:r>
          </w:p>
        </w:tc>
        <w:tc>
          <w:tcPr>
            <w:tcW w:w="1701" w:type="dxa"/>
          </w:tcPr>
          <w:p w14:paraId="0964D87B" w14:textId="7DB41A66"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上海交通大学、澳大利亚莫纳什大学博士</w:t>
            </w:r>
          </w:p>
        </w:tc>
        <w:tc>
          <w:tcPr>
            <w:tcW w:w="3216" w:type="dxa"/>
            <w:noWrap/>
          </w:tcPr>
          <w:p w14:paraId="7CD1ACD0" w14:textId="4C4B2A10" w:rsidR="004403D7" w:rsidRPr="006F6DCF" w:rsidRDefault="004403D7"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Additive manufacturing and nanotechnology for ceramic-based materials</w:t>
            </w:r>
          </w:p>
        </w:tc>
      </w:tr>
      <w:tr w:rsidR="006F6DCF" w:rsidRPr="006F6DCF" w14:paraId="42988928" w14:textId="77777777" w:rsidTr="00C74EB7">
        <w:trPr>
          <w:trHeight w:val="840"/>
        </w:trPr>
        <w:tc>
          <w:tcPr>
            <w:tcW w:w="675" w:type="dxa"/>
            <w:noWrap/>
          </w:tcPr>
          <w:p w14:paraId="5D2EF16D" w14:textId="0C263F39" w:rsidR="004403D7" w:rsidRPr="006F6DCF" w:rsidRDefault="00D84D4F"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w:t>
            </w:r>
          </w:p>
        </w:tc>
        <w:tc>
          <w:tcPr>
            <w:tcW w:w="1134" w:type="dxa"/>
            <w:noWrap/>
          </w:tcPr>
          <w:p w14:paraId="6CF0D6A9" w14:textId="2C7A0A2A" w:rsidR="004403D7" w:rsidRPr="006F6DCF" w:rsidRDefault="00D84D4F"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4月22日</w:t>
            </w:r>
          </w:p>
        </w:tc>
        <w:tc>
          <w:tcPr>
            <w:tcW w:w="1560" w:type="dxa"/>
          </w:tcPr>
          <w:p w14:paraId="6E67F918" w14:textId="2907F456" w:rsidR="004403D7" w:rsidRPr="006F6DCF" w:rsidRDefault="00D84D4F"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伍飞云</w:t>
            </w:r>
            <w:r w:rsidR="001512E3" w:rsidRPr="006F6DCF">
              <w:rPr>
                <w:rFonts w:asciiTheme="majorEastAsia" w:eastAsiaTheme="majorEastAsia" w:hAnsiTheme="majorEastAsia" w:cs="宋体" w:hint="eastAsia"/>
                <w:kern w:val="0"/>
                <w:szCs w:val="21"/>
              </w:rPr>
              <w:t>博士</w:t>
            </w:r>
          </w:p>
        </w:tc>
        <w:tc>
          <w:tcPr>
            <w:tcW w:w="1701" w:type="dxa"/>
          </w:tcPr>
          <w:p w14:paraId="25CBF68C" w14:textId="7F65C986" w:rsidR="004403D7" w:rsidRPr="006F6DCF" w:rsidRDefault="00D84D4F"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厦门大学</w:t>
            </w:r>
          </w:p>
        </w:tc>
        <w:tc>
          <w:tcPr>
            <w:tcW w:w="3216" w:type="dxa"/>
            <w:noWrap/>
          </w:tcPr>
          <w:p w14:paraId="1CBE10D5" w14:textId="7E4D6C18" w:rsidR="004403D7" w:rsidRPr="006F6DCF" w:rsidRDefault="00D84D4F"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基于压缩感知的稀疏水声信道估计</w:t>
            </w:r>
          </w:p>
        </w:tc>
      </w:tr>
      <w:tr w:rsidR="006F6DCF" w:rsidRPr="006F6DCF" w14:paraId="5B03C83B" w14:textId="77777777" w:rsidTr="00C74EB7">
        <w:trPr>
          <w:trHeight w:val="840"/>
        </w:trPr>
        <w:tc>
          <w:tcPr>
            <w:tcW w:w="675" w:type="dxa"/>
            <w:noWrap/>
          </w:tcPr>
          <w:p w14:paraId="6722A1C9" w14:textId="53F9A0B3" w:rsidR="004403D7"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7</w:t>
            </w:r>
          </w:p>
        </w:tc>
        <w:tc>
          <w:tcPr>
            <w:tcW w:w="1134" w:type="dxa"/>
            <w:noWrap/>
          </w:tcPr>
          <w:p w14:paraId="36A59C39" w14:textId="2CCED628" w:rsidR="004403D7"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4月29日</w:t>
            </w:r>
          </w:p>
        </w:tc>
        <w:tc>
          <w:tcPr>
            <w:tcW w:w="1560" w:type="dxa"/>
          </w:tcPr>
          <w:p w14:paraId="0A670862" w14:textId="7302802D" w:rsidR="004403D7"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肖晔远</w:t>
            </w:r>
            <w:r w:rsidR="001512E3" w:rsidRPr="006F6DCF">
              <w:rPr>
                <w:rFonts w:asciiTheme="majorEastAsia" w:eastAsiaTheme="majorEastAsia" w:hAnsiTheme="majorEastAsia" w:cs="宋体" w:hint="eastAsia"/>
                <w:kern w:val="0"/>
                <w:szCs w:val="21"/>
              </w:rPr>
              <w:t>研究员</w:t>
            </w:r>
          </w:p>
        </w:tc>
        <w:tc>
          <w:tcPr>
            <w:tcW w:w="1701" w:type="dxa"/>
          </w:tcPr>
          <w:p w14:paraId="2DB94AA1" w14:textId="37E120F0" w:rsidR="004403D7"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新加坡南洋理工学院</w:t>
            </w:r>
          </w:p>
        </w:tc>
        <w:tc>
          <w:tcPr>
            <w:tcW w:w="3216" w:type="dxa"/>
            <w:noWrap/>
          </w:tcPr>
          <w:p w14:paraId="3870D0B7" w14:textId="233C1B8C" w:rsidR="004403D7"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Removal of Refractory Organics in a Submerged Anaerobic Membrane Bioreactor (SAMBR): Exploiting Quorum Sensing Mechanism and Activated Carbon</w:t>
            </w:r>
          </w:p>
        </w:tc>
      </w:tr>
      <w:tr w:rsidR="006F6DCF" w:rsidRPr="006F6DCF" w14:paraId="367FA2B4" w14:textId="77777777" w:rsidTr="00C74EB7">
        <w:trPr>
          <w:trHeight w:val="840"/>
        </w:trPr>
        <w:tc>
          <w:tcPr>
            <w:tcW w:w="675" w:type="dxa"/>
            <w:noWrap/>
          </w:tcPr>
          <w:p w14:paraId="506A7EDA" w14:textId="59919361"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8</w:t>
            </w:r>
          </w:p>
        </w:tc>
        <w:tc>
          <w:tcPr>
            <w:tcW w:w="1134" w:type="dxa"/>
            <w:noWrap/>
          </w:tcPr>
          <w:p w14:paraId="20915BD2" w14:textId="6DD32440"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5月4日</w:t>
            </w:r>
          </w:p>
        </w:tc>
        <w:tc>
          <w:tcPr>
            <w:tcW w:w="1560" w:type="dxa"/>
          </w:tcPr>
          <w:p w14:paraId="037C4CFA" w14:textId="33B57A5C"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bookmarkStart w:id="0" w:name="OLE_LINK5"/>
            <w:bookmarkStart w:id="1" w:name="OLE_LINK6"/>
            <w:r w:rsidRPr="006F6DCF">
              <w:rPr>
                <w:rFonts w:asciiTheme="majorEastAsia" w:eastAsiaTheme="majorEastAsia" w:hAnsiTheme="majorEastAsia" w:cs="宋体" w:hint="eastAsia"/>
                <w:kern w:val="0"/>
                <w:szCs w:val="21"/>
              </w:rPr>
              <w:t>彭敬敦</w:t>
            </w:r>
            <w:bookmarkEnd w:id="0"/>
            <w:bookmarkEnd w:id="1"/>
            <w:r w:rsidR="001512E3" w:rsidRPr="006F6DCF">
              <w:rPr>
                <w:rFonts w:asciiTheme="majorEastAsia" w:eastAsiaTheme="majorEastAsia" w:hAnsiTheme="majorEastAsia" w:cs="宋体" w:hint="eastAsia"/>
                <w:kern w:val="0"/>
                <w:szCs w:val="21"/>
              </w:rPr>
              <w:t>博士</w:t>
            </w:r>
          </w:p>
        </w:tc>
        <w:tc>
          <w:tcPr>
            <w:tcW w:w="1701" w:type="dxa"/>
          </w:tcPr>
          <w:p w14:paraId="52A1C373" w14:textId="5C1C4FB8"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 xml:space="preserve">澳洲卧龙岗大学 </w:t>
            </w:r>
          </w:p>
        </w:tc>
        <w:tc>
          <w:tcPr>
            <w:tcW w:w="3216" w:type="dxa"/>
            <w:noWrap/>
          </w:tcPr>
          <w:p w14:paraId="05A33868" w14:textId="61B79A70" w:rsidR="000312E5" w:rsidRPr="006F6DCF" w:rsidRDefault="000312E5" w:rsidP="001512E3">
            <w:pPr>
              <w:pStyle w:val="a7"/>
              <w:widowControl/>
              <w:numPr>
                <w:ilvl w:val="0"/>
                <w:numId w:val="1"/>
              </w:numPr>
              <w:spacing w:before="100" w:beforeAutospacing="1" w:after="100" w:afterAutospacing="1"/>
              <w:ind w:firstLineChars="0"/>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Post-Deformation Microstructure/Texture Characterization of high manganese TWIP steel and the FEM analysis (高锰挛晶钢之型变现象及有限元模拟)</w:t>
            </w:r>
          </w:p>
          <w:p w14:paraId="22D3E833" w14:textId="12FD375D" w:rsidR="001512E3" w:rsidRPr="006F6DCF" w:rsidRDefault="001512E3" w:rsidP="001512E3">
            <w:pPr>
              <w:pStyle w:val="a7"/>
              <w:widowControl/>
              <w:numPr>
                <w:ilvl w:val="0"/>
                <w:numId w:val="1"/>
              </w:numPr>
              <w:spacing w:before="100" w:beforeAutospacing="1" w:after="100" w:afterAutospacing="1"/>
              <w:ind w:firstLineChars="0"/>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Laser resurfacing on Al-Zn-Mg-Si coatings (锌铝涂层之激光加工)</w:t>
            </w:r>
          </w:p>
        </w:tc>
      </w:tr>
      <w:tr w:rsidR="006F6DCF" w:rsidRPr="006F6DCF" w14:paraId="1D7DA41F" w14:textId="77777777" w:rsidTr="00C74EB7">
        <w:trPr>
          <w:trHeight w:val="840"/>
        </w:trPr>
        <w:tc>
          <w:tcPr>
            <w:tcW w:w="675" w:type="dxa"/>
            <w:noWrap/>
          </w:tcPr>
          <w:p w14:paraId="6D58611A" w14:textId="4E4FDFF6" w:rsidR="000312E5" w:rsidRPr="006F6DCF" w:rsidRDefault="009160B9"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9</w:t>
            </w:r>
          </w:p>
        </w:tc>
        <w:tc>
          <w:tcPr>
            <w:tcW w:w="1134" w:type="dxa"/>
            <w:noWrap/>
          </w:tcPr>
          <w:p w14:paraId="729209FE" w14:textId="10062F89"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5月6日</w:t>
            </w:r>
          </w:p>
        </w:tc>
        <w:tc>
          <w:tcPr>
            <w:tcW w:w="1560" w:type="dxa"/>
          </w:tcPr>
          <w:p w14:paraId="679656AC" w14:textId="1138A300"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吕正宗</w:t>
            </w:r>
            <w:r w:rsidR="001512E3" w:rsidRPr="006F6DCF">
              <w:rPr>
                <w:rFonts w:asciiTheme="majorEastAsia" w:eastAsiaTheme="majorEastAsia" w:hAnsiTheme="majorEastAsia" w:cs="宋体" w:hint="eastAsia"/>
                <w:kern w:val="0"/>
                <w:szCs w:val="21"/>
              </w:rPr>
              <w:t>博士</w:t>
            </w:r>
          </w:p>
        </w:tc>
        <w:tc>
          <w:tcPr>
            <w:tcW w:w="1701" w:type="dxa"/>
          </w:tcPr>
          <w:p w14:paraId="0D87F900" w14:textId="2E9CC064" w:rsidR="000312E5" w:rsidRPr="006F6DCF" w:rsidRDefault="001512E3"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台湾科技大学</w:t>
            </w:r>
          </w:p>
        </w:tc>
        <w:tc>
          <w:tcPr>
            <w:tcW w:w="3216" w:type="dxa"/>
            <w:noWrap/>
          </w:tcPr>
          <w:p w14:paraId="346839C9" w14:textId="3C6F1B3C"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施工风险管理</w:t>
            </w:r>
          </w:p>
        </w:tc>
      </w:tr>
      <w:tr w:rsidR="006F6DCF" w:rsidRPr="006F6DCF" w14:paraId="3151E09B" w14:textId="77777777" w:rsidTr="00C74EB7">
        <w:trPr>
          <w:trHeight w:val="840"/>
        </w:trPr>
        <w:tc>
          <w:tcPr>
            <w:tcW w:w="675" w:type="dxa"/>
            <w:noWrap/>
          </w:tcPr>
          <w:p w14:paraId="28F66E8D" w14:textId="4FA2463E"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0</w:t>
            </w:r>
          </w:p>
        </w:tc>
        <w:tc>
          <w:tcPr>
            <w:tcW w:w="1134" w:type="dxa"/>
            <w:noWrap/>
          </w:tcPr>
          <w:p w14:paraId="10FBD32B" w14:textId="5D9E311D"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5月6日</w:t>
            </w:r>
          </w:p>
        </w:tc>
        <w:tc>
          <w:tcPr>
            <w:tcW w:w="1560" w:type="dxa"/>
          </w:tcPr>
          <w:p w14:paraId="27E0D816" w14:textId="28622834"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陈云</w:t>
            </w:r>
            <w:r w:rsidR="001512E3" w:rsidRPr="006F6DCF">
              <w:rPr>
                <w:rFonts w:asciiTheme="majorEastAsia" w:eastAsiaTheme="majorEastAsia" w:hAnsiTheme="majorEastAsia" w:cs="宋体" w:hint="eastAsia"/>
                <w:kern w:val="0"/>
                <w:szCs w:val="21"/>
              </w:rPr>
              <w:t>博士</w:t>
            </w:r>
          </w:p>
        </w:tc>
        <w:tc>
          <w:tcPr>
            <w:tcW w:w="1701" w:type="dxa"/>
          </w:tcPr>
          <w:p w14:paraId="77CE980F" w14:textId="1A0BDC8B"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 xml:space="preserve">新南威尔士大学 </w:t>
            </w:r>
          </w:p>
        </w:tc>
        <w:tc>
          <w:tcPr>
            <w:tcW w:w="3216" w:type="dxa"/>
            <w:noWrap/>
          </w:tcPr>
          <w:p w14:paraId="4BAC7002" w14:textId="5DDCAB37"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钛合金铣削加工过程中力和振动的研究</w:t>
            </w:r>
          </w:p>
        </w:tc>
      </w:tr>
      <w:tr w:rsidR="006F6DCF" w:rsidRPr="006F6DCF" w14:paraId="655FA878" w14:textId="77777777" w:rsidTr="00C74EB7">
        <w:trPr>
          <w:trHeight w:val="840"/>
        </w:trPr>
        <w:tc>
          <w:tcPr>
            <w:tcW w:w="675" w:type="dxa"/>
            <w:noWrap/>
          </w:tcPr>
          <w:p w14:paraId="75AF79AA" w14:textId="49F966EE"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1</w:t>
            </w:r>
          </w:p>
        </w:tc>
        <w:tc>
          <w:tcPr>
            <w:tcW w:w="1134" w:type="dxa"/>
            <w:noWrap/>
          </w:tcPr>
          <w:p w14:paraId="67DB5721" w14:textId="46F2BC51"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5月11日</w:t>
            </w:r>
          </w:p>
        </w:tc>
        <w:tc>
          <w:tcPr>
            <w:tcW w:w="1560" w:type="dxa"/>
          </w:tcPr>
          <w:p w14:paraId="64AA8E3D" w14:textId="5B82A99D"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金陶胜</w:t>
            </w:r>
            <w:r w:rsidR="001512E3" w:rsidRPr="006F6DCF">
              <w:rPr>
                <w:rFonts w:asciiTheme="majorEastAsia" w:eastAsiaTheme="majorEastAsia" w:hAnsiTheme="majorEastAsia" w:cs="宋体" w:hint="eastAsia"/>
                <w:kern w:val="0"/>
                <w:szCs w:val="21"/>
              </w:rPr>
              <w:t>副研究员</w:t>
            </w:r>
          </w:p>
        </w:tc>
        <w:tc>
          <w:tcPr>
            <w:tcW w:w="1701" w:type="dxa"/>
          </w:tcPr>
          <w:p w14:paraId="7E1FA0A9" w14:textId="1C3DD261"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南开大学</w:t>
            </w:r>
          </w:p>
        </w:tc>
        <w:tc>
          <w:tcPr>
            <w:tcW w:w="3216" w:type="dxa"/>
            <w:noWrap/>
          </w:tcPr>
          <w:p w14:paraId="1E635FD1" w14:textId="5890BB59"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机动车排放污染分析与控制</w:t>
            </w:r>
          </w:p>
        </w:tc>
      </w:tr>
      <w:tr w:rsidR="006F6DCF" w:rsidRPr="006F6DCF" w14:paraId="16F8DBF3" w14:textId="77777777" w:rsidTr="00C74EB7">
        <w:trPr>
          <w:trHeight w:val="840"/>
        </w:trPr>
        <w:tc>
          <w:tcPr>
            <w:tcW w:w="675" w:type="dxa"/>
            <w:noWrap/>
          </w:tcPr>
          <w:p w14:paraId="18DF9291" w14:textId="7FBFB683"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2</w:t>
            </w:r>
          </w:p>
        </w:tc>
        <w:tc>
          <w:tcPr>
            <w:tcW w:w="1134" w:type="dxa"/>
            <w:noWrap/>
          </w:tcPr>
          <w:p w14:paraId="5406923A" w14:textId="2AEF474E"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5月13日</w:t>
            </w:r>
          </w:p>
        </w:tc>
        <w:tc>
          <w:tcPr>
            <w:tcW w:w="1560" w:type="dxa"/>
          </w:tcPr>
          <w:p w14:paraId="1B2494D6" w14:textId="5CC9621B"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李粤坚</w:t>
            </w:r>
            <w:r w:rsidR="001512E3" w:rsidRPr="006F6DCF">
              <w:rPr>
                <w:rFonts w:asciiTheme="majorEastAsia" w:eastAsiaTheme="majorEastAsia" w:hAnsiTheme="majorEastAsia" w:cs="宋体" w:hint="eastAsia"/>
                <w:kern w:val="0"/>
                <w:szCs w:val="21"/>
              </w:rPr>
              <w:t>教授</w:t>
            </w:r>
          </w:p>
        </w:tc>
        <w:tc>
          <w:tcPr>
            <w:tcW w:w="1701" w:type="dxa"/>
          </w:tcPr>
          <w:p w14:paraId="656EA072" w14:textId="6B39F5BB"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台湾东南科技大学</w:t>
            </w:r>
          </w:p>
        </w:tc>
        <w:tc>
          <w:tcPr>
            <w:tcW w:w="3216" w:type="dxa"/>
            <w:noWrap/>
          </w:tcPr>
          <w:p w14:paraId="600E12EC" w14:textId="1F6C3F04"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Characterization and application of advanced nanostructured semiconductors by microwave-assisted synthesis</w:t>
            </w:r>
          </w:p>
        </w:tc>
      </w:tr>
      <w:tr w:rsidR="006F6DCF" w:rsidRPr="006F6DCF" w14:paraId="449B3BAC" w14:textId="77777777" w:rsidTr="00C74EB7">
        <w:trPr>
          <w:trHeight w:val="840"/>
        </w:trPr>
        <w:tc>
          <w:tcPr>
            <w:tcW w:w="675" w:type="dxa"/>
            <w:noWrap/>
          </w:tcPr>
          <w:p w14:paraId="5695B20F" w14:textId="6B7CC6C5"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lastRenderedPageBreak/>
              <w:t>1</w:t>
            </w:r>
            <w:r w:rsidR="009160B9" w:rsidRPr="006F6DCF">
              <w:rPr>
                <w:rFonts w:asciiTheme="majorEastAsia" w:eastAsiaTheme="majorEastAsia" w:hAnsiTheme="majorEastAsia" w:cs="宋体"/>
                <w:kern w:val="0"/>
                <w:szCs w:val="21"/>
              </w:rPr>
              <w:t>3</w:t>
            </w:r>
          </w:p>
        </w:tc>
        <w:tc>
          <w:tcPr>
            <w:tcW w:w="1134" w:type="dxa"/>
            <w:noWrap/>
          </w:tcPr>
          <w:p w14:paraId="47DCC815" w14:textId="3E3B1CB1"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5月14日</w:t>
            </w:r>
          </w:p>
        </w:tc>
        <w:tc>
          <w:tcPr>
            <w:tcW w:w="1560" w:type="dxa"/>
          </w:tcPr>
          <w:p w14:paraId="7BF4B746" w14:textId="736A09E7"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李挥</w:t>
            </w:r>
            <w:r w:rsidR="001512E3" w:rsidRPr="006F6DCF">
              <w:rPr>
                <w:rFonts w:asciiTheme="majorEastAsia" w:eastAsiaTheme="majorEastAsia" w:hAnsiTheme="majorEastAsia" w:cs="宋体" w:hint="eastAsia"/>
                <w:kern w:val="0"/>
                <w:szCs w:val="21"/>
              </w:rPr>
              <w:t>教授</w:t>
            </w:r>
          </w:p>
        </w:tc>
        <w:tc>
          <w:tcPr>
            <w:tcW w:w="1701" w:type="dxa"/>
          </w:tcPr>
          <w:p w14:paraId="7627FCFA" w14:textId="0B9647A3"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北京大学</w:t>
            </w:r>
          </w:p>
        </w:tc>
        <w:tc>
          <w:tcPr>
            <w:tcW w:w="3216" w:type="dxa"/>
            <w:noWrap/>
          </w:tcPr>
          <w:p w14:paraId="7720E918" w14:textId="56A0D83D"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分布式存储编码与系统进展</w:t>
            </w:r>
          </w:p>
        </w:tc>
      </w:tr>
      <w:tr w:rsidR="006F6DCF" w:rsidRPr="006F6DCF" w14:paraId="706E6120" w14:textId="77777777" w:rsidTr="00C74EB7">
        <w:trPr>
          <w:trHeight w:val="840"/>
        </w:trPr>
        <w:tc>
          <w:tcPr>
            <w:tcW w:w="675" w:type="dxa"/>
            <w:noWrap/>
          </w:tcPr>
          <w:p w14:paraId="61EFC291" w14:textId="06522063"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4</w:t>
            </w:r>
          </w:p>
        </w:tc>
        <w:tc>
          <w:tcPr>
            <w:tcW w:w="1134" w:type="dxa"/>
            <w:noWrap/>
          </w:tcPr>
          <w:p w14:paraId="460812B6" w14:textId="3EA7F765"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5月14日</w:t>
            </w:r>
          </w:p>
        </w:tc>
        <w:tc>
          <w:tcPr>
            <w:tcW w:w="1560" w:type="dxa"/>
          </w:tcPr>
          <w:p w14:paraId="3EC2A862" w14:textId="0F72569C"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古亮</w:t>
            </w:r>
            <w:r w:rsidR="001512E3" w:rsidRPr="006F6DCF">
              <w:rPr>
                <w:rFonts w:asciiTheme="majorEastAsia" w:eastAsiaTheme="majorEastAsia" w:hAnsiTheme="majorEastAsia" w:cs="宋体" w:hint="eastAsia"/>
                <w:kern w:val="0"/>
                <w:szCs w:val="21"/>
              </w:rPr>
              <w:t>博士</w:t>
            </w:r>
          </w:p>
        </w:tc>
        <w:tc>
          <w:tcPr>
            <w:tcW w:w="1701" w:type="dxa"/>
          </w:tcPr>
          <w:p w14:paraId="4CC29064" w14:textId="3CAC176A" w:rsidR="000312E5" w:rsidRPr="006F6DCF" w:rsidRDefault="001512E3"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深信服首席技术专家，北京大学</w:t>
            </w:r>
            <w:r w:rsidR="00ED7051" w:rsidRPr="006F6DCF">
              <w:rPr>
                <w:rFonts w:asciiTheme="majorEastAsia" w:eastAsiaTheme="majorEastAsia" w:hAnsiTheme="majorEastAsia" w:cs="宋体" w:hint="eastAsia"/>
                <w:kern w:val="0"/>
                <w:szCs w:val="21"/>
              </w:rPr>
              <w:t>博士</w:t>
            </w:r>
          </w:p>
        </w:tc>
        <w:tc>
          <w:tcPr>
            <w:tcW w:w="3216" w:type="dxa"/>
            <w:noWrap/>
          </w:tcPr>
          <w:p w14:paraId="5F2A2F88" w14:textId="3CC88A88"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安全技术趋势之:可视化</w:t>
            </w:r>
          </w:p>
        </w:tc>
      </w:tr>
      <w:tr w:rsidR="006F6DCF" w:rsidRPr="006F6DCF" w14:paraId="72619A3F" w14:textId="77777777" w:rsidTr="00C74EB7">
        <w:trPr>
          <w:trHeight w:val="840"/>
        </w:trPr>
        <w:tc>
          <w:tcPr>
            <w:tcW w:w="675" w:type="dxa"/>
            <w:noWrap/>
          </w:tcPr>
          <w:p w14:paraId="79F10112" w14:textId="01EBCD19" w:rsidR="000312E5" w:rsidRPr="006F6DCF" w:rsidRDefault="000312E5"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5</w:t>
            </w:r>
          </w:p>
        </w:tc>
        <w:tc>
          <w:tcPr>
            <w:tcW w:w="1134" w:type="dxa"/>
            <w:noWrap/>
          </w:tcPr>
          <w:p w14:paraId="2DC31955" w14:textId="376A649E"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5月14日</w:t>
            </w:r>
          </w:p>
        </w:tc>
        <w:tc>
          <w:tcPr>
            <w:tcW w:w="1560" w:type="dxa"/>
          </w:tcPr>
          <w:p w14:paraId="30AFAD38" w14:textId="22A48FD2"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唐晓平</w:t>
            </w:r>
            <w:r w:rsidR="001512E3" w:rsidRPr="006F6DCF">
              <w:rPr>
                <w:rFonts w:asciiTheme="majorEastAsia" w:eastAsiaTheme="majorEastAsia" w:hAnsiTheme="majorEastAsia" w:cs="宋体" w:hint="eastAsia"/>
                <w:kern w:val="0"/>
                <w:szCs w:val="21"/>
              </w:rPr>
              <w:t>高级工程师</w:t>
            </w:r>
          </w:p>
        </w:tc>
        <w:tc>
          <w:tcPr>
            <w:tcW w:w="1701" w:type="dxa"/>
          </w:tcPr>
          <w:p w14:paraId="5E9500ED" w14:textId="23C75F47"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腾讯微支付高级工程师</w:t>
            </w:r>
          </w:p>
        </w:tc>
        <w:tc>
          <w:tcPr>
            <w:tcW w:w="3216" w:type="dxa"/>
            <w:noWrap/>
          </w:tcPr>
          <w:p w14:paraId="15517E29" w14:textId="6F460DFA" w:rsidR="000312E5" w:rsidRPr="006F6DCF" w:rsidRDefault="000312E5"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微信支付设计与实现</w:t>
            </w:r>
          </w:p>
        </w:tc>
      </w:tr>
      <w:tr w:rsidR="006F6DCF" w:rsidRPr="006F6DCF" w14:paraId="063D4382" w14:textId="77777777" w:rsidTr="00C74EB7">
        <w:trPr>
          <w:trHeight w:val="840"/>
        </w:trPr>
        <w:tc>
          <w:tcPr>
            <w:tcW w:w="675" w:type="dxa"/>
            <w:noWrap/>
          </w:tcPr>
          <w:p w14:paraId="6464DD8F" w14:textId="6D287740" w:rsidR="000312E5"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6</w:t>
            </w:r>
          </w:p>
        </w:tc>
        <w:tc>
          <w:tcPr>
            <w:tcW w:w="1134" w:type="dxa"/>
            <w:noWrap/>
          </w:tcPr>
          <w:p w14:paraId="0C949091" w14:textId="50E66074"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5月18日</w:t>
            </w:r>
          </w:p>
        </w:tc>
        <w:tc>
          <w:tcPr>
            <w:tcW w:w="1560" w:type="dxa"/>
          </w:tcPr>
          <w:p w14:paraId="3A7AC771" w14:textId="1077F26E"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江进</w:t>
            </w:r>
            <w:r w:rsidR="001512E3" w:rsidRPr="006F6DCF">
              <w:rPr>
                <w:rFonts w:asciiTheme="majorEastAsia" w:eastAsiaTheme="majorEastAsia" w:hAnsiTheme="majorEastAsia" w:cs="宋体" w:hint="eastAsia"/>
                <w:kern w:val="0"/>
                <w:szCs w:val="21"/>
              </w:rPr>
              <w:t>研究员</w:t>
            </w:r>
          </w:p>
        </w:tc>
        <w:tc>
          <w:tcPr>
            <w:tcW w:w="1701" w:type="dxa"/>
          </w:tcPr>
          <w:p w14:paraId="13421FCE" w14:textId="0C26E9E1"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新加坡南洋理工学院</w:t>
            </w:r>
          </w:p>
        </w:tc>
        <w:tc>
          <w:tcPr>
            <w:tcW w:w="3216" w:type="dxa"/>
            <w:noWrap/>
          </w:tcPr>
          <w:p w14:paraId="6ACAEEEF" w14:textId="32479585"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Experimental and Numerical Studies of Residual Stress of High Strength Steel T/Y-joints</w:t>
            </w:r>
          </w:p>
        </w:tc>
      </w:tr>
      <w:tr w:rsidR="006F6DCF" w:rsidRPr="006F6DCF" w14:paraId="73C4537E" w14:textId="77777777" w:rsidTr="00C74EB7">
        <w:trPr>
          <w:trHeight w:val="840"/>
        </w:trPr>
        <w:tc>
          <w:tcPr>
            <w:tcW w:w="675" w:type="dxa"/>
            <w:noWrap/>
          </w:tcPr>
          <w:p w14:paraId="224B7FE1" w14:textId="2749E153" w:rsidR="000312E5"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7</w:t>
            </w:r>
          </w:p>
        </w:tc>
        <w:tc>
          <w:tcPr>
            <w:tcW w:w="1134" w:type="dxa"/>
            <w:noWrap/>
          </w:tcPr>
          <w:p w14:paraId="4575B04E" w14:textId="02109539"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5月20日</w:t>
            </w:r>
          </w:p>
        </w:tc>
        <w:tc>
          <w:tcPr>
            <w:tcW w:w="1560" w:type="dxa"/>
          </w:tcPr>
          <w:p w14:paraId="4EF98ACF" w14:textId="495D6189"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张俊</w:t>
            </w:r>
            <w:r w:rsidR="001512E3" w:rsidRPr="006F6DCF">
              <w:rPr>
                <w:rFonts w:asciiTheme="majorEastAsia" w:eastAsiaTheme="majorEastAsia" w:hAnsiTheme="majorEastAsia" w:cs="宋体" w:hint="eastAsia"/>
                <w:kern w:val="0"/>
                <w:szCs w:val="21"/>
              </w:rPr>
              <w:t>教授</w:t>
            </w:r>
          </w:p>
        </w:tc>
        <w:tc>
          <w:tcPr>
            <w:tcW w:w="1701" w:type="dxa"/>
          </w:tcPr>
          <w:p w14:paraId="564F054F" w14:textId="14AA67DD"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闽江学者</w:t>
            </w:r>
          </w:p>
        </w:tc>
        <w:tc>
          <w:tcPr>
            <w:tcW w:w="3216" w:type="dxa"/>
            <w:noWrap/>
          </w:tcPr>
          <w:p w14:paraId="308B86EF" w14:textId="022AC603"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少自由度并联机构刚度及动特性一体化建模与性能分析</w:t>
            </w:r>
          </w:p>
        </w:tc>
      </w:tr>
      <w:tr w:rsidR="006F6DCF" w:rsidRPr="006F6DCF" w14:paraId="16915647" w14:textId="77777777" w:rsidTr="00C74EB7">
        <w:trPr>
          <w:trHeight w:val="840"/>
        </w:trPr>
        <w:tc>
          <w:tcPr>
            <w:tcW w:w="675" w:type="dxa"/>
            <w:noWrap/>
          </w:tcPr>
          <w:p w14:paraId="794C95F7" w14:textId="750F8A32" w:rsidR="000312E5"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1</w:t>
            </w:r>
            <w:r w:rsidR="009160B9" w:rsidRPr="006F6DCF">
              <w:rPr>
                <w:rFonts w:asciiTheme="majorEastAsia" w:eastAsiaTheme="majorEastAsia" w:hAnsiTheme="majorEastAsia" w:cs="宋体"/>
                <w:kern w:val="0"/>
                <w:szCs w:val="21"/>
              </w:rPr>
              <w:t>8</w:t>
            </w:r>
          </w:p>
        </w:tc>
        <w:tc>
          <w:tcPr>
            <w:tcW w:w="1134" w:type="dxa"/>
            <w:noWrap/>
          </w:tcPr>
          <w:p w14:paraId="0A223067" w14:textId="5775A432"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5月23日</w:t>
            </w:r>
          </w:p>
        </w:tc>
        <w:tc>
          <w:tcPr>
            <w:tcW w:w="1560" w:type="dxa"/>
          </w:tcPr>
          <w:p w14:paraId="5CA782B5" w14:textId="6402450C"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Jianyu Lin</w:t>
            </w:r>
            <w:r w:rsidR="006A0777" w:rsidRPr="006F6DCF">
              <w:rPr>
                <w:rFonts w:asciiTheme="majorEastAsia" w:eastAsiaTheme="majorEastAsia" w:hAnsiTheme="majorEastAsia" w:cs="宋体" w:hint="eastAsia"/>
                <w:kern w:val="0"/>
                <w:szCs w:val="21"/>
              </w:rPr>
              <w:t>教授</w:t>
            </w:r>
          </w:p>
        </w:tc>
        <w:tc>
          <w:tcPr>
            <w:tcW w:w="1701" w:type="dxa"/>
          </w:tcPr>
          <w:p w14:paraId="214E48CD" w14:textId="127BAA75"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Michigan State University</w:t>
            </w:r>
          </w:p>
        </w:tc>
        <w:tc>
          <w:tcPr>
            <w:tcW w:w="3216" w:type="dxa"/>
            <w:noWrap/>
          </w:tcPr>
          <w:p w14:paraId="534B9B4A" w14:textId="0FD1680D" w:rsidR="000312E5"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New Developments in Pinhole Tomographic Imaging and Image/Video Processing</w:t>
            </w:r>
          </w:p>
        </w:tc>
      </w:tr>
      <w:tr w:rsidR="006F6DCF" w:rsidRPr="006F6DCF" w14:paraId="5C7CF123" w14:textId="77777777" w:rsidTr="00C74EB7">
        <w:trPr>
          <w:trHeight w:val="840"/>
        </w:trPr>
        <w:tc>
          <w:tcPr>
            <w:tcW w:w="675" w:type="dxa"/>
            <w:noWrap/>
          </w:tcPr>
          <w:p w14:paraId="4AF1BE88" w14:textId="489B2DFA" w:rsidR="009F690B" w:rsidRPr="006F6DCF" w:rsidRDefault="009160B9"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19</w:t>
            </w:r>
          </w:p>
        </w:tc>
        <w:tc>
          <w:tcPr>
            <w:tcW w:w="1134" w:type="dxa"/>
            <w:noWrap/>
          </w:tcPr>
          <w:p w14:paraId="37274C09" w14:textId="7EB7AA1D"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5月26日</w:t>
            </w:r>
          </w:p>
        </w:tc>
        <w:tc>
          <w:tcPr>
            <w:tcW w:w="1560" w:type="dxa"/>
          </w:tcPr>
          <w:p w14:paraId="799CCCEF" w14:textId="01167694"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卢国能</w:t>
            </w:r>
            <w:r w:rsidR="001512E3" w:rsidRPr="006F6DCF">
              <w:rPr>
                <w:rFonts w:asciiTheme="majorEastAsia" w:eastAsiaTheme="majorEastAsia" w:hAnsiTheme="majorEastAsia" w:cs="宋体" w:hint="eastAsia"/>
                <w:kern w:val="0"/>
                <w:szCs w:val="21"/>
              </w:rPr>
              <w:t>教授</w:t>
            </w:r>
          </w:p>
        </w:tc>
        <w:tc>
          <w:tcPr>
            <w:tcW w:w="1701" w:type="dxa"/>
          </w:tcPr>
          <w:p w14:paraId="0F6EDA99" w14:textId="204622A1"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法国里昂第一大学</w:t>
            </w:r>
          </w:p>
        </w:tc>
        <w:tc>
          <w:tcPr>
            <w:tcW w:w="3216" w:type="dxa"/>
            <w:noWrap/>
          </w:tcPr>
          <w:p w14:paraId="2AC4D71B" w14:textId="0F8B6F93"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Creative Ideas in R&amp;D from Individual Devices to Integrated Systems</w:t>
            </w:r>
          </w:p>
        </w:tc>
      </w:tr>
      <w:tr w:rsidR="006F6DCF" w:rsidRPr="006F6DCF" w14:paraId="13900364" w14:textId="77777777" w:rsidTr="00C74EB7">
        <w:trPr>
          <w:trHeight w:val="840"/>
        </w:trPr>
        <w:tc>
          <w:tcPr>
            <w:tcW w:w="675" w:type="dxa"/>
            <w:noWrap/>
          </w:tcPr>
          <w:p w14:paraId="75D9D008" w14:textId="1748C1FF" w:rsidR="009F690B"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0</w:t>
            </w:r>
          </w:p>
        </w:tc>
        <w:tc>
          <w:tcPr>
            <w:tcW w:w="1134" w:type="dxa"/>
            <w:noWrap/>
          </w:tcPr>
          <w:p w14:paraId="400EB506" w14:textId="312FA99C"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5月28日</w:t>
            </w:r>
          </w:p>
        </w:tc>
        <w:tc>
          <w:tcPr>
            <w:tcW w:w="1560" w:type="dxa"/>
          </w:tcPr>
          <w:p w14:paraId="0F43733C" w14:textId="6C6B849E"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徐茂辉</w:t>
            </w:r>
            <w:r w:rsidR="001512E3" w:rsidRPr="006F6DCF">
              <w:rPr>
                <w:rFonts w:asciiTheme="majorEastAsia" w:eastAsiaTheme="majorEastAsia" w:hAnsiTheme="majorEastAsia" w:cs="宋体" w:hint="eastAsia"/>
                <w:kern w:val="0"/>
                <w:szCs w:val="21"/>
              </w:rPr>
              <w:t>主任</w:t>
            </w:r>
          </w:p>
        </w:tc>
        <w:tc>
          <w:tcPr>
            <w:tcW w:w="1701" w:type="dxa"/>
          </w:tcPr>
          <w:p w14:paraId="29A88649" w14:textId="6197086D"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深圳市建筑科学研究院股份有限公司土木工程部主任，总工，深圳市房屋检测鉴定专家</w:t>
            </w:r>
          </w:p>
        </w:tc>
        <w:tc>
          <w:tcPr>
            <w:tcW w:w="3216" w:type="dxa"/>
            <w:noWrap/>
          </w:tcPr>
          <w:p w14:paraId="41346EEB" w14:textId="4CAB4B46"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工程鉴定案例分析</w:t>
            </w:r>
          </w:p>
        </w:tc>
      </w:tr>
      <w:tr w:rsidR="006F6DCF" w:rsidRPr="006F6DCF" w14:paraId="2DECE266" w14:textId="77777777" w:rsidTr="00C74EB7">
        <w:trPr>
          <w:trHeight w:val="840"/>
        </w:trPr>
        <w:tc>
          <w:tcPr>
            <w:tcW w:w="675" w:type="dxa"/>
            <w:noWrap/>
          </w:tcPr>
          <w:p w14:paraId="16551A23" w14:textId="081C9E65" w:rsidR="009F690B"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1</w:t>
            </w:r>
          </w:p>
        </w:tc>
        <w:tc>
          <w:tcPr>
            <w:tcW w:w="1134" w:type="dxa"/>
            <w:noWrap/>
          </w:tcPr>
          <w:p w14:paraId="59D86CA8" w14:textId="794ABBF9"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6月1日</w:t>
            </w:r>
          </w:p>
        </w:tc>
        <w:tc>
          <w:tcPr>
            <w:tcW w:w="1560" w:type="dxa"/>
          </w:tcPr>
          <w:p w14:paraId="5ECD4EDB" w14:textId="0C2B187F"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李宗津</w:t>
            </w:r>
            <w:r w:rsidR="001512E3" w:rsidRPr="006F6DCF">
              <w:rPr>
                <w:rFonts w:asciiTheme="majorEastAsia" w:eastAsiaTheme="majorEastAsia" w:hAnsiTheme="majorEastAsia" w:cs="宋体" w:hint="eastAsia"/>
                <w:kern w:val="0"/>
                <w:szCs w:val="21"/>
              </w:rPr>
              <w:t>教授</w:t>
            </w:r>
          </w:p>
        </w:tc>
        <w:tc>
          <w:tcPr>
            <w:tcW w:w="1701" w:type="dxa"/>
          </w:tcPr>
          <w:p w14:paraId="055721FF" w14:textId="5493FD0C"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香港科技科技大学</w:t>
            </w:r>
          </w:p>
        </w:tc>
        <w:tc>
          <w:tcPr>
            <w:tcW w:w="3216" w:type="dxa"/>
            <w:noWrap/>
          </w:tcPr>
          <w:p w14:paraId="7ABFDF77" w14:textId="083399A1" w:rsidR="009F690B" w:rsidRPr="006F6DCF" w:rsidRDefault="009F690B" w:rsidP="000312E5">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Applications of physics in new material technique development</w:t>
            </w:r>
          </w:p>
        </w:tc>
      </w:tr>
      <w:tr w:rsidR="006F6DCF" w:rsidRPr="006F6DCF" w14:paraId="4E9123B9" w14:textId="77777777" w:rsidTr="00C74EB7">
        <w:trPr>
          <w:trHeight w:val="840"/>
        </w:trPr>
        <w:tc>
          <w:tcPr>
            <w:tcW w:w="675" w:type="dxa"/>
            <w:noWrap/>
          </w:tcPr>
          <w:p w14:paraId="508901BC" w14:textId="28D9FF1D" w:rsidR="009F690B"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2</w:t>
            </w:r>
          </w:p>
        </w:tc>
        <w:tc>
          <w:tcPr>
            <w:tcW w:w="1134" w:type="dxa"/>
            <w:noWrap/>
          </w:tcPr>
          <w:p w14:paraId="331478F1" w14:textId="7BC5DBBF"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6月1日</w:t>
            </w:r>
          </w:p>
        </w:tc>
        <w:tc>
          <w:tcPr>
            <w:tcW w:w="1560" w:type="dxa"/>
          </w:tcPr>
          <w:p w14:paraId="337081C1" w14:textId="109CBF57"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丁铸</w:t>
            </w:r>
            <w:r w:rsidR="001512E3" w:rsidRPr="006F6DCF">
              <w:rPr>
                <w:rFonts w:asciiTheme="majorEastAsia" w:eastAsiaTheme="majorEastAsia" w:hAnsiTheme="majorEastAsia" w:cs="宋体" w:hint="eastAsia"/>
                <w:kern w:val="0"/>
                <w:szCs w:val="21"/>
              </w:rPr>
              <w:t>教授</w:t>
            </w:r>
          </w:p>
        </w:tc>
        <w:tc>
          <w:tcPr>
            <w:tcW w:w="1701" w:type="dxa"/>
          </w:tcPr>
          <w:p w14:paraId="7E2E9889" w14:textId="78F842F2"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深圳大学</w:t>
            </w:r>
          </w:p>
        </w:tc>
        <w:tc>
          <w:tcPr>
            <w:tcW w:w="3216" w:type="dxa"/>
            <w:noWrap/>
          </w:tcPr>
          <w:p w14:paraId="5C9EAE4A" w14:textId="5820AB4D"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磷酸盐胶凝材料的性能及应用研究</w:t>
            </w:r>
          </w:p>
        </w:tc>
      </w:tr>
      <w:tr w:rsidR="006F6DCF" w:rsidRPr="006F6DCF" w14:paraId="779F3B29" w14:textId="77777777" w:rsidTr="00C74EB7">
        <w:trPr>
          <w:trHeight w:val="840"/>
        </w:trPr>
        <w:tc>
          <w:tcPr>
            <w:tcW w:w="675" w:type="dxa"/>
            <w:noWrap/>
          </w:tcPr>
          <w:p w14:paraId="5FF36CAE" w14:textId="400DB9C2" w:rsidR="009F690B" w:rsidRPr="006F6DCF" w:rsidRDefault="009F690B"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3</w:t>
            </w:r>
          </w:p>
        </w:tc>
        <w:tc>
          <w:tcPr>
            <w:tcW w:w="1134" w:type="dxa"/>
            <w:noWrap/>
          </w:tcPr>
          <w:p w14:paraId="189D3F28" w14:textId="591565DB"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6月7日</w:t>
            </w:r>
          </w:p>
        </w:tc>
        <w:tc>
          <w:tcPr>
            <w:tcW w:w="1560" w:type="dxa"/>
          </w:tcPr>
          <w:p w14:paraId="638CA33E" w14:textId="1ED3F075"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黄明智</w:t>
            </w:r>
            <w:r w:rsidR="001512E3" w:rsidRPr="006F6DCF">
              <w:rPr>
                <w:rFonts w:asciiTheme="majorEastAsia" w:eastAsiaTheme="majorEastAsia" w:hAnsiTheme="majorEastAsia" w:cs="宋体" w:hint="eastAsia"/>
                <w:kern w:val="0"/>
                <w:szCs w:val="21"/>
              </w:rPr>
              <w:t>副教授</w:t>
            </w:r>
          </w:p>
        </w:tc>
        <w:tc>
          <w:tcPr>
            <w:tcW w:w="1701" w:type="dxa"/>
          </w:tcPr>
          <w:p w14:paraId="255F66D4" w14:textId="732782A4"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中山大学</w:t>
            </w:r>
          </w:p>
        </w:tc>
        <w:tc>
          <w:tcPr>
            <w:tcW w:w="3216" w:type="dxa"/>
            <w:noWrap/>
          </w:tcPr>
          <w:p w14:paraId="57F89CAB" w14:textId="6BC36B01" w:rsidR="009F690B" w:rsidRPr="006F6DCF" w:rsidRDefault="009F690B"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典型废水资源化利用关键技术研发与应用</w:t>
            </w:r>
          </w:p>
        </w:tc>
      </w:tr>
      <w:tr w:rsidR="006F6DCF" w:rsidRPr="006F6DCF" w14:paraId="5819D8CC" w14:textId="77777777" w:rsidTr="00C74EB7">
        <w:trPr>
          <w:trHeight w:val="840"/>
        </w:trPr>
        <w:tc>
          <w:tcPr>
            <w:tcW w:w="675" w:type="dxa"/>
            <w:noWrap/>
          </w:tcPr>
          <w:p w14:paraId="37F4BCA0" w14:textId="2618ADB4" w:rsidR="00904C07" w:rsidRPr="006F6DCF" w:rsidRDefault="00904C07"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4</w:t>
            </w:r>
          </w:p>
        </w:tc>
        <w:tc>
          <w:tcPr>
            <w:tcW w:w="1134" w:type="dxa"/>
            <w:noWrap/>
          </w:tcPr>
          <w:p w14:paraId="42F523B6" w14:textId="79F84256"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6月13日</w:t>
            </w:r>
          </w:p>
        </w:tc>
        <w:tc>
          <w:tcPr>
            <w:tcW w:w="1560" w:type="dxa"/>
          </w:tcPr>
          <w:p w14:paraId="5167D1EF" w14:textId="0D83308F"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Prof</w:t>
            </w:r>
            <w:r w:rsidR="008C46A3" w:rsidRPr="006F6DCF">
              <w:rPr>
                <w:rFonts w:asciiTheme="majorEastAsia" w:eastAsiaTheme="majorEastAsia" w:hAnsiTheme="majorEastAsia" w:cs="宋体"/>
                <w:kern w:val="0"/>
                <w:szCs w:val="21"/>
              </w:rPr>
              <w:t>.</w:t>
            </w:r>
            <w:r w:rsidRPr="006F6DCF">
              <w:rPr>
                <w:rFonts w:asciiTheme="majorEastAsia" w:eastAsiaTheme="majorEastAsia" w:hAnsiTheme="majorEastAsia" w:cs="宋体"/>
                <w:kern w:val="0"/>
                <w:szCs w:val="21"/>
              </w:rPr>
              <w:t xml:space="preserve"> Ankit Garg</w:t>
            </w:r>
          </w:p>
        </w:tc>
        <w:tc>
          <w:tcPr>
            <w:tcW w:w="1701" w:type="dxa"/>
          </w:tcPr>
          <w:p w14:paraId="16EDAF58" w14:textId="16201949"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Indian institution of technology</w:t>
            </w:r>
          </w:p>
        </w:tc>
        <w:tc>
          <w:tcPr>
            <w:tcW w:w="3216" w:type="dxa"/>
            <w:noWrap/>
          </w:tcPr>
          <w:p w14:paraId="376C7D90" w14:textId="5AC64FFE"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Inter-disciplinary research in sustainable geotechnical engineering</w:t>
            </w:r>
          </w:p>
        </w:tc>
      </w:tr>
      <w:tr w:rsidR="006F6DCF" w:rsidRPr="006F6DCF" w14:paraId="4F3A32A8" w14:textId="77777777" w:rsidTr="00C74EB7">
        <w:trPr>
          <w:trHeight w:val="840"/>
        </w:trPr>
        <w:tc>
          <w:tcPr>
            <w:tcW w:w="675" w:type="dxa"/>
            <w:noWrap/>
          </w:tcPr>
          <w:p w14:paraId="4346ECC4" w14:textId="1226D114" w:rsidR="00904C07" w:rsidRPr="006F6DCF" w:rsidRDefault="00904C07"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5</w:t>
            </w:r>
          </w:p>
        </w:tc>
        <w:tc>
          <w:tcPr>
            <w:tcW w:w="1134" w:type="dxa"/>
            <w:noWrap/>
          </w:tcPr>
          <w:p w14:paraId="12F5E0F7" w14:textId="2228DCF6"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6月20日</w:t>
            </w:r>
          </w:p>
        </w:tc>
        <w:tc>
          <w:tcPr>
            <w:tcW w:w="1560" w:type="dxa"/>
          </w:tcPr>
          <w:p w14:paraId="7DC41B53" w14:textId="5083159E" w:rsidR="00904C07" w:rsidRPr="006F6DCF" w:rsidRDefault="00904C07" w:rsidP="008C46A3">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Dr</w:t>
            </w:r>
            <w:r w:rsidR="008C46A3" w:rsidRPr="006F6DCF">
              <w:rPr>
                <w:rFonts w:asciiTheme="majorEastAsia" w:eastAsiaTheme="majorEastAsia" w:hAnsiTheme="majorEastAsia" w:cs="宋体"/>
                <w:kern w:val="0"/>
                <w:szCs w:val="21"/>
              </w:rPr>
              <w:t>.</w:t>
            </w:r>
            <w:r w:rsidRPr="006F6DCF">
              <w:rPr>
                <w:rFonts w:asciiTheme="majorEastAsia" w:eastAsiaTheme="majorEastAsia" w:hAnsiTheme="majorEastAsia" w:cs="宋体"/>
                <w:kern w:val="0"/>
                <w:szCs w:val="21"/>
              </w:rPr>
              <w:t xml:space="preserve"> Alex Noel Joseph Raj</w:t>
            </w:r>
          </w:p>
        </w:tc>
        <w:tc>
          <w:tcPr>
            <w:tcW w:w="1701" w:type="dxa"/>
          </w:tcPr>
          <w:p w14:paraId="675936D0" w14:textId="54744469"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Vellore Institute of Technology</w:t>
            </w:r>
          </w:p>
        </w:tc>
        <w:tc>
          <w:tcPr>
            <w:tcW w:w="3216" w:type="dxa"/>
            <w:noWrap/>
          </w:tcPr>
          <w:p w14:paraId="6498A68C" w14:textId="6D48D87E" w:rsidR="00904C07" w:rsidRPr="006F6DCF" w:rsidRDefault="00904C07" w:rsidP="009F690B">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Depth Estimation Techniques and Vision Based Applications</w:t>
            </w:r>
          </w:p>
        </w:tc>
      </w:tr>
      <w:tr w:rsidR="006F6DCF" w:rsidRPr="006F6DCF" w14:paraId="06572D57" w14:textId="77777777" w:rsidTr="00C74EB7">
        <w:trPr>
          <w:trHeight w:val="840"/>
        </w:trPr>
        <w:tc>
          <w:tcPr>
            <w:tcW w:w="675" w:type="dxa"/>
            <w:noWrap/>
          </w:tcPr>
          <w:p w14:paraId="6B469EAC" w14:textId="1F012BD0" w:rsidR="00904C07" w:rsidRPr="006F6DCF" w:rsidRDefault="00904C07"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lastRenderedPageBreak/>
              <w:t>2</w:t>
            </w:r>
            <w:r w:rsidR="009160B9" w:rsidRPr="006F6DCF">
              <w:rPr>
                <w:rFonts w:asciiTheme="majorEastAsia" w:eastAsiaTheme="majorEastAsia" w:hAnsiTheme="majorEastAsia" w:cs="宋体"/>
                <w:kern w:val="0"/>
                <w:szCs w:val="21"/>
              </w:rPr>
              <w:t>6</w:t>
            </w:r>
          </w:p>
        </w:tc>
        <w:tc>
          <w:tcPr>
            <w:tcW w:w="1134" w:type="dxa"/>
            <w:noWrap/>
          </w:tcPr>
          <w:p w14:paraId="0F422978" w14:textId="34ED6C88"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6月20日</w:t>
            </w:r>
          </w:p>
        </w:tc>
        <w:tc>
          <w:tcPr>
            <w:tcW w:w="1560" w:type="dxa"/>
          </w:tcPr>
          <w:p w14:paraId="783D932B" w14:textId="4C59586F"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张良安</w:t>
            </w:r>
            <w:r w:rsidR="008C46A3" w:rsidRPr="006F6DCF">
              <w:rPr>
                <w:rFonts w:asciiTheme="majorEastAsia" w:eastAsiaTheme="majorEastAsia" w:hAnsiTheme="majorEastAsia" w:cs="宋体" w:hint="eastAsia"/>
                <w:kern w:val="0"/>
                <w:szCs w:val="21"/>
              </w:rPr>
              <w:t>副教授</w:t>
            </w:r>
          </w:p>
        </w:tc>
        <w:tc>
          <w:tcPr>
            <w:tcW w:w="1701" w:type="dxa"/>
          </w:tcPr>
          <w:p w14:paraId="6D43C9C3" w14:textId="593DA658"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安徽工业大学副教授，安徽海思达机器人有限公司总经理</w:t>
            </w:r>
          </w:p>
        </w:tc>
        <w:tc>
          <w:tcPr>
            <w:tcW w:w="3216" w:type="dxa"/>
            <w:noWrap/>
          </w:tcPr>
          <w:p w14:paraId="5CA02278" w14:textId="7D2C1C64"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中国国产工业机器人产业现状分析暨安徽工业大学工业机器人研究所发展思路</w:t>
            </w:r>
          </w:p>
        </w:tc>
      </w:tr>
      <w:tr w:rsidR="006F6DCF" w:rsidRPr="006F6DCF" w14:paraId="526C94C7" w14:textId="77777777" w:rsidTr="00C74EB7">
        <w:trPr>
          <w:trHeight w:val="840"/>
        </w:trPr>
        <w:tc>
          <w:tcPr>
            <w:tcW w:w="675" w:type="dxa"/>
            <w:noWrap/>
          </w:tcPr>
          <w:p w14:paraId="4AB6CA79" w14:textId="4B9BDF6F" w:rsidR="00904C07" w:rsidRPr="006F6DCF" w:rsidRDefault="00904C07"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7</w:t>
            </w:r>
          </w:p>
        </w:tc>
        <w:tc>
          <w:tcPr>
            <w:tcW w:w="1134" w:type="dxa"/>
            <w:noWrap/>
          </w:tcPr>
          <w:p w14:paraId="61825EEB" w14:textId="27D5C3D0"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6月21日</w:t>
            </w:r>
          </w:p>
        </w:tc>
        <w:tc>
          <w:tcPr>
            <w:tcW w:w="1560" w:type="dxa"/>
          </w:tcPr>
          <w:p w14:paraId="61804AD7" w14:textId="2D83464E"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姜鹏</w:t>
            </w:r>
            <w:r w:rsidR="008C46A3" w:rsidRPr="006F6DCF">
              <w:rPr>
                <w:rFonts w:asciiTheme="majorEastAsia" w:eastAsiaTheme="majorEastAsia" w:hAnsiTheme="majorEastAsia" w:cs="宋体" w:hint="eastAsia"/>
                <w:kern w:val="0"/>
                <w:szCs w:val="21"/>
              </w:rPr>
              <w:t>高级工程师</w:t>
            </w:r>
          </w:p>
        </w:tc>
        <w:tc>
          <w:tcPr>
            <w:tcW w:w="1701" w:type="dxa"/>
          </w:tcPr>
          <w:p w14:paraId="11C40269" w14:textId="2D9D7F24"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国家天文台，正高级工程师</w:t>
            </w:r>
          </w:p>
        </w:tc>
        <w:tc>
          <w:tcPr>
            <w:tcW w:w="3216" w:type="dxa"/>
            <w:noWrap/>
          </w:tcPr>
          <w:p w14:paraId="279D23A1" w14:textId="43A49241"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FAST反射面超大跨度支撑结构创新与实践</w:t>
            </w:r>
          </w:p>
        </w:tc>
      </w:tr>
      <w:tr w:rsidR="006F6DCF" w:rsidRPr="006F6DCF" w14:paraId="260DAE46" w14:textId="77777777" w:rsidTr="00C74EB7">
        <w:trPr>
          <w:trHeight w:val="840"/>
        </w:trPr>
        <w:tc>
          <w:tcPr>
            <w:tcW w:w="675" w:type="dxa"/>
            <w:noWrap/>
          </w:tcPr>
          <w:p w14:paraId="7A1283A0" w14:textId="2A8ED964" w:rsidR="00904C07" w:rsidRPr="006F6DCF" w:rsidRDefault="00904C07" w:rsidP="009160B9">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2</w:t>
            </w:r>
            <w:r w:rsidR="009160B9" w:rsidRPr="006F6DCF">
              <w:rPr>
                <w:rFonts w:asciiTheme="majorEastAsia" w:eastAsiaTheme="majorEastAsia" w:hAnsiTheme="majorEastAsia" w:cs="宋体"/>
                <w:kern w:val="0"/>
                <w:szCs w:val="21"/>
              </w:rPr>
              <w:t>8</w:t>
            </w:r>
          </w:p>
        </w:tc>
        <w:tc>
          <w:tcPr>
            <w:tcW w:w="1134" w:type="dxa"/>
            <w:noWrap/>
          </w:tcPr>
          <w:p w14:paraId="3350844A" w14:textId="09D1C184"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6月23日</w:t>
            </w:r>
          </w:p>
        </w:tc>
        <w:tc>
          <w:tcPr>
            <w:tcW w:w="1560" w:type="dxa"/>
          </w:tcPr>
          <w:p w14:paraId="32EFEBC4" w14:textId="0EECB3F8"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陈黎飞</w:t>
            </w:r>
            <w:r w:rsidR="008C46A3" w:rsidRPr="006F6DCF">
              <w:rPr>
                <w:rFonts w:asciiTheme="majorEastAsia" w:eastAsiaTheme="majorEastAsia" w:hAnsiTheme="majorEastAsia" w:cs="宋体" w:hint="eastAsia"/>
                <w:kern w:val="0"/>
                <w:szCs w:val="21"/>
              </w:rPr>
              <w:t>教授</w:t>
            </w:r>
          </w:p>
        </w:tc>
        <w:tc>
          <w:tcPr>
            <w:tcW w:w="1701" w:type="dxa"/>
          </w:tcPr>
          <w:p w14:paraId="393492B9" w14:textId="3803C949"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福建师范大学数学与计算机科学学院</w:t>
            </w:r>
          </w:p>
        </w:tc>
        <w:tc>
          <w:tcPr>
            <w:tcW w:w="3216" w:type="dxa"/>
            <w:noWrap/>
          </w:tcPr>
          <w:p w14:paraId="30ED98DA" w14:textId="71E92E69"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Built-in Feature Selection for Data Classification</w:t>
            </w:r>
          </w:p>
        </w:tc>
      </w:tr>
      <w:tr w:rsidR="006F6DCF" w:rsidRPr="006F6DCF" w14:paraId="3C856FA7" w14:textId="77777777" w:rsidTr="00C74EB7">
        <w:trPr>
          <w:trHeight w:val="840"/>
        </w:trPr>
        <w:tc>
          <w:tcPr>
            <w:tcW w:w="675" w:type="dxa"/>
            <w:noWrap/>
          </w:tcPr>
          <w:p w14:paraId="0CE7627B" w14:textId="6AE7B9F2" w:rsidR="00904C07" w:rsidRPr="006F6DCF" w:rsidRDefault="009160B9"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29</w:t>
            </w:r>
          </w:p>
        </w:tc>
        <w:tc>
          <w:tcPr>
            <w:tcW w:w="1134" w:type="dxa"/>
            <w:noWrap/>
          </w:tcPr>
          <w:p w14:paraId="23B9C42E" w14:textId="2E15C47E"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6月29日</w:t>
            </w:r>
          </w:p>
        </w:tc>
        <w:tc>
          <w:tcPr>
            <w:tcW w:w="1560" w:type="dxa"/>
          </w:tcPr>
          <w:p w14:paraId="28A7D4BB" w14:textId="53D6569F"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彭艳</w:t>
            </w:r>
            <w:r w:rsidR="008C46A3" w:rsidRPr="006F6DCF">
              <w:rPr>
                <w:rFonts w:asciiTheme="majorEastAsia" w:eastAsiaTheme="majorEastAsia" w:hAnsiTheme="majorEastAsia" w:cs="宋体" w:hint="eastAsia"/>
                <w:kern w:val="0"/>
                <w:szCs w:val="21"/>
              </w:rPr>
              <w:t>助理教授</w:t>
            </w:r>
          </w:p>
        </w:tc>
        <w:tc>
          <w:tcPr>
            <w:tcW w:w="1701" w:type="dxa"/>
          </w:tcPr>
          <w:p w14:paraId="4998D05E" w14:textId="69011AD0"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hint="eastAsia"/>
                <w:kern w:val="0"/>
                <w:szCs w:val="21"/>
              </w:rPr>
              <w:t>Old Dominion University</w:t>
            </w:r>
          </w:p>
        </w:tc>
        <w:tc>
          <w:tcPr>
            <w:tcW w:w="3216" w:type="dxa"/>
            <w:noWrap/>
          </w:tcPr>
          <w:p w14:paraId="067E761A" w14:textId="1295363A" w:rsidR="00904C07" w:rsidRPr="006F6DCF" w:rsidRDefault="00904C07" w:rsidP="00904C07">
            <w:pPr>
              <w:widowControl/>
              <w:spacing w:before="100" w:beforeAutospacing="1" w:after="100" w:afterAutospacing="1"/>
              <w:jc w:val="left"/>
              <w:rPr>
                <w:rFonts w:asciiTheme="majorEastAsia" w:eastAsiaTheme="majorEastAsia" w:hAnsiTheme="majorEastAsia" w:cs="宋体"/>
                <w:kern w:val="0"/>
                <w:szCs w:val="21"/>
              </w:rPr>
            </w:pPr>
            <w:r w:rsidRPr="006F6DCF">
              <w:rPr>
                <w:rFonts w:asciiTheme="majorEastAsia" w:eastAsiaTheme="majorEastAsia" w:hAnsiTheme="majorEastAsia" w:cs="宋体"/>
                <w:kern w:val="0"/>
                <w:szCs w:val="21"/>
              </w:rPr>
              <w:t>Study of bioparticle transport using lattice Boltzmann method and immersed boundary method</w:t>
            </w:r>
          </w:p>
        </w:tc>
      </w:tr>
    </w:tbl>
    <w:p w14:paraId="3CA6F607" w14:textId="0E989AB0" w:rsidR="00A969E3" w:rsidRPr="006F6DCF" w:rsidRDefault="00A969E3" w:rsidP="00BF7E36">
      <w:pPr>
        <w:spacing w:line="300" w:lineRule="auto"/>
        <w:rPr>
          <w:rFonts w:asciiTheme="minorEastAsia" w:eastAsiaTheme="minorEastAsia" w:hAnsiTheme="minorEastAsia"/>
        </w:rPr>
      </w:pPr>
      <w:bookmarkStart w:id="2" w:name="_GoBack"/>
      <w:bookmarkEnd w:id="2"/>
    </w:p>
    <w:p w14:paraId="6C394355" w14:textId="77777777" w:rsidR="00DE419F" w:rsidRPr="006F6DCF" w:rsidRDefault="00DE419F"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四、学生工作</w:t>
      </w:r>
    </w:p>
    <w:p w14:paraId="6BD8F715" w14:textId="77777777" w:rsidR="00DE419F" w:rsidRPr="006F6DCF" w:rsidRDefault="00DE419F" w:rsidP="00DE419F">
      <w:pPr>
        <w:spacing w:line="300" w:lineRule="auto"/>
        <w:rPr>
          <w:rFonts w:asciiTheme="minorEastAsia" w:eastAsiaTheme="minorEastAsia" w:hAnsiTheme="minorEastAsia"/>
          <w:b/>
          <w:sz w:val="24"/>
        </w:rPr>
      </w:pPr>
    </w:p>
    <w:p w14:paraId="1806F703" w14:textId="0FACFD8D" w:rsidR="00F91402" w:rsidRPr="006F6DCF" w:rsidRDefault="00F91402" w:rsidP="00F91402">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工学院第三十六期“成长沙龙”——我们在新加坡！</w:t>
      </w:r>
    </w:p>
    <w:p w14:paraId="5E3EFEA3" w14:textId="06EB5C3A" w:rsidR="00F91402" w:rsidRPr="006F6DCF" w:rsidRDefault="00F91402" w:rsidP="00F91402">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3月8日，在今年寒假参加了新加坡国际管理学院创新创业培训项目的五名学生代表：13机电陆奕淋、14土木汪锦生、15机电孔嘉斌、14机电梁健鹏、15计算机谭凯斌在E</w:t>
      </w:r>
      <w:r w:rsidRPr="006F6DCF">
        <w:rPr>
          <w:rFonts w:asciiTheme="minorEastAsia" w:eastAsiaTheme="minorEastAsia" w:hAnsiTheme="minorEastAsia"/>
        </w:rPr>
        <w:t>301</w:t>
      </w:r>
      <w:r w:rsidRPr="006F6DCF">
        <w:rPr>
          <w:rFonts w:asciiTheme="minorEastAsia" w:eastAsiaTheme="minorEastAsia" w:hAnsiTheme="minorEastAsia" w:hint="eastAsia"/>
        </w:rPr>
        <w:t>对自己的新加坡见闻进行分享。五位同学分别从不同的角度讲述了新加坡之旅所带给他们的不一样的体验。不仅亲身感受到新加坡学富有创造力的一面；同时也见识了新加坡人的生活态度、大公司的运作模式等。</w:t>
      </w:r>
    </w:p>
    <w:p w14:paraId="31BB972C" w14:textId="77777777" w:rsidR="00F91402" w:rsidRPr="006F6DCF" w:rsidRDefault="00F91402" w:rsidP="00F91402">
      <w:pPr>
        <w:spacing w:line="300" w:lineRule="auto"/>
        <w:ind w:firstLine="420"/>
        <w:rPr>
          <w:rFonts w:asciiTheme="minorEastAsia" w:eastAsiaTheme="minorEastAsia" w:hAnsiTheme="minorEastAsia"/>
        </w:rPr>
      </w:pPr>
      <w:r w:rsidRPr="006F6DCF">
        <w:rPr>
          <w:rFonts w:asciiTheme="minorEastAsia" w:eastAsiaTheme="minorEastAsia" w:hAnsiTheme="minorEastAsia"/>
        </w:rPr>
        <w:t xml:space="preserve"> </w:t>
      </w:r>
    </w:p>
    <w:p w14:paraId="5CF5B13A" w14:textId="3EC98813" w:rsidR="0071226E" w:rsidRPr="006F6DCF" w:rsidRDefault="0071226E" w:rsidP="0071226E">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工学院第三十七期成长沙龙——我们在新西兰！</w:t>
      </w:r>
    </w:p>
    <w:p w14:paraId="589CDB6E" w14:textId="46277542" w:rsidR="0071226E" w:rsidRPr="006F6DCF" w:rsidRDefault="0071226E" w:rsidP="0071226E">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3月22日晚上，</w:t>
      </w:r>
      <w:r w:rsidRPr="006F6DCF">
        <w:rPr>
          <w:rFonts w:asciiTheme="minorEastAsia" w:eastAsiaTheme="minorEastAsia" w:hAnsiTheme="minorEastAsia"/>
        </w:rPr>
        <w:t>2016</w:t>
      </w:r>
      <w:r w:rsidRPr="006F6DCF">
        <w:rPr>
          <w:rFonts w:asciiTheme="minorEastAsia" w:eastAsiaTheme="minorEastAsia" w:hAnsiTheme="minorEastAsia" w:hint="eastAsia"/>
        </w:rPr>
        <w:t>年1月获得专项奖学金赴新西兰参加由奥克兰大学创新与创业中心举办的首期暑期项目的张楷鸿（12土木）、杨礼萍（12土木）、金席林（13机电）三位同学作为主讲嘉宾，向同学们介绍了关于这个项目的具体信息、奥克兰的创业氛围和在奥的文化体验，并穿插讲述了了此行结识的良师益友和有趣的小故事。</w:t>
      </w:r>
    </w:p>
    <w:p w14:paraId="149AF13E" w14:textId="77777777" w:rsidR="0071226E" w:rsidRPr="006F6DCF" w:rsidRDefault="0071226E" w:rsidP="0071226E">
      <w:pPr>
        <w:spacing w:line="300" w:lineRule="auto"/>
        <w:ind w:firstLine="420"/>
        <w:rPr>
          <w:rFonts w:asciiTheme="minorEastAsia" w:eastAsiaTheme="minorEastAsia" w:hAnsiTheme="minorEastAsia"/>
        </w:rPr>
      </w:pPr>
      <w:r w:rsidRPr="006F6DCF">
        <w:rPr>
          <w:rFonts w:asciiTheme="minorEastAsia" w:eastAsiaTheme="minorEastAsia" w:hAnsiTheme="minorEastAsia"/>
        </w:rPr>
        <w:t xml:space="preserve"> </w:t>
      </w:r>
    </w:p>
    <w:p w14:paraId="51E39E43" w14:textId="265D343A" w:rsidR="0071226E" w:rsidRPr="006F6DCF" w:rsidRDefault="0071226E" w:rsidP="0071226E">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工学院第十五期EIP-CDIO素质拓展训练营成功举行</w:t>
      </w:r>
    </w:p>
    <w:p w14:paraId="243B6468" w14:textId="2E1B13A1" w:rsidR="0071226E" w:rsidRPr="006F6DCF" w:rsidRDefault="0071226E" w:rsidP="0071226E">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为培养学生干部的领袖精神，使之具备高度的社会责任感、自信心和独立性，让学生干部更好地成长，工学院团委于4月9日-10日举办了第十五期EIP-CDIO素质拓展训练营。训练营启动仪式在工南312举行。出席的嘉宾有工学院林鹏副院长、工学院党总支郑再新书记、工学院团委书记姚熠老师、团委副书记沈育德老师和郭春娟老师。仪式由姚熠老师主持，郑书记为训练营致辞，郑书记简要介绍了EIP-CDIO的理念以及举办训练营的意义，希望学员们珍惜这次训练营的锻炼机会，全身心投入到训练营的学习中，努力提升自身素质。</w:t>
      </w:r>
    </w:p>
    <w:p w14:paraId="1587AB1F" w14:textId="77777777" w:rsidR="0071226E" w:rsidRPr="006F6DCF" w:rsidRDefault="0071226E" w:rsidP="0071226E">
      <w:pPr>
        <w:spacing w:line="300" w:lineRule="auto"/>
        <w:ind w:firstLine="420"/>
        <w:rPr>
          <w:rFonts w:asciiTheme="minorEastAsia" w:eastAsiaTheme="minorEastAsia" w:hAnsiTheme="minorEastAsia"/>
        </w:rPr>
      </w:pPr>
      <w:r w:rsidRPr="006F6DCF">
        <w:rPr>
          <w:rFonts w:asciiTheme="minorEastAsia" w:eastAsiaTheme="minorEastAsia" w:hAnsiTheme="minorEastAsia"/>
        </w:rPr>
        <w:t xml:space="preserve"> </w:t>
      </w:r>
    </w:p>
    <w:p w14:paraId="7D8BCD59" w14:textId="2E274863" w:rsidR="000E6C68" w:rsidRPr="006F6DCF" w:rsidRDefault="00334934" w:rsidP="000E6C68">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lastRenderedPageBreak/>
        <w:t>2016高校“中星杯”网络信息安全攻防大赛粤东区选拔赛在汕大举行</w:t>
      </w:r>
    </w:p>
    <w:p w14:paraId="5B21CBA1" w14:textId="79308C1B" w:rsidR="00334934" w:rsidRPr="006F6DCF" w:rsidRDefault="00334934" w:rsidP="00334934">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4月24日，由广东省计算机学会和广州中星信息技术服务股份有限公司等单位主办，汕头大学工学院、汕头市计算机学会和广东省数字内容管理工程技术研究中心等单位承办，汕头市信息服务和软件行业协会、潮州市计算机学会、揭阳市计算机学会等多家单位协办的广东省2016高校“中星杯”网络信息安全攻防大赛粤东区选拔赛在汕头大学成功举行。工学院计算机系2012级周起超、2013级曾梓泽同学获得本次比赛唯一的特等奖。</w:t>
      </w:r>
    </w:p>
    <w:p w14:paraId="160FA97D" w14:textId="639AE3B2" w:rsidR="000E6C68" w:rsidRPr="006F6DCF" w:rsidRDefault="00334934" w:rsidP="000E6C68">
      <w:pPr>
        <w:spacing w:line="300" w:lineRule="auto"/>
        <w:ind w:firstLine="420"/>
        <w:rPr>
          <w:rFonts w:asciiTheme="minorEastAsia" w:eastAsiaTheme="minorEastAsia" w:hAnsiTheme="minorEastAsia"/>
        </w:rPr>
      </w:pPr>
      <w:r w:rsidRPr="006F6DCF">
        <w:rPr>
          <w:rFonts w:asciiTheme="minorEastAsia" w:eastAsiaTheme="minorEastAsia" w:hAnsiTheme="minorEastAsia"/>
        </w:rPr>
        <w:t xml:space="preserve"> </w:t>
      </w:r>
    </w:p>
    <w:p w14:paraId="71180F1B" w14:textId="348784B6" w:rsidR="00DE419F" w:rsidRPr="006F6DCF" w:rsidRDefault="00FE585A" w:rsidP="00DE419F">
      <w:pPr>
        <w:spacing w:line="300" w:lineRule="auto"/>
        <w:rPr>
          <w:rFonts w:asciiTheme="minorEastAsia" w:eastAsiaTheme="minorEastAsia" w:hAnsiTheme="minorEastAsia"/>
          <w:b/>
          <w:sz w:val="24"/>
        </w:rPr>
      </w:pPr>
      <w:r w:rsidRPr="006F6DCF">
        <w:rPr>
          <w:rFonts w:asciiTheme="minorEastAsia" w:eastAsiaTheme="minorEastAsia" w:hAnsiTheme="minorEastAsia" w:hint="eastAsia"/>
          <w:b/>
          <w:sz w:val="24"/>
        </w:rPr>
        <w:t>工学院学子在广东省“合泰杯”HOLTEK单片机应用设计竞赛中获得佳绩</w:t>
      </w:r>
    </w:p>
    <w:p w14:paraId="43086815" w14:textId="2C165CE6" w:rsidR="00DB6C12" w:rsidRPr="006F6DCF" w:rsidRDefault="00FE585A">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第四届广东省“合泰杯”HOLTEK单片机应用设计竞赛于5月28日在广东工业大学举行，汕头大学工学院电子系22名学生组成7支队伍参赛。在林艺文、余泽峰、陈耀文三位老师的指导下，同学们通力合作，最终，徐庄明、范跪双、邱德卓同学的项目“基于HT32的截肢者鼠标”获得一等奖；许健、傅仟栓、吴蕊同学的项目“Freshack行李箱”和李炜、黄君志、钟锦丽同学的项目“智能垃圾桶”分别获得二等奖；黎健钊、纪栩文、叶炳旭、马包胜同学的项目“出行住手”获得三等奖和MCU应用技术奖。同时，工学院还获得本次比赛的优秀组织奖。</w:t>
      </w:r>
    </w:p>
    <w:p w14:paraId="348DCF69" w14:textId="23F8CAF7" w:rsidR="00F407A3" w:rsidRDefault="00F407A3">
      <w:pPr>
        <w:spacing w:line="300" w:lineRule="auto"/>
        <w:ind w:firstLine="420"/>
        <w:rPr>
          <w:rFonts w:asciiTheme="minorEastAsia" w:eastAsiaTheme="minorEastAsia" w:hAnsiTheme="minorEastAsia" w:cs="Arial"/>
          <w:b/>
          <w:sz w:val="24"/>
        </w:rPr>
      </w:pPr>
    </w:p>
    <w:p w14:paraId="03952094" w14:textId="57404202" w:rsidR="008C57AD" w:rsidRPr="006F6DCF" w:rsidRDefault="008C57AD" w:rsidP="008C57AD">
      <w:pPr>
        <w:spacing w:line="300" w:lineRule="auto"/>
        <w:rPr>
          <w:rFonts w:asciiTheme="minorEastAsia" w:eastAsiaTheme="minorEastAsia" w:hAnsiTheme="minorEastAsia" w:cs="Arial"/>
          <w:b/>
          <w:bCs/>
          <w:sz w:val="24"/>
        </w:rPr>
      </w:pPr>
      <w:r>
        <w:rPr>
          <w:rFonts w:asciiTheme="minorEastAsia" w:eastAsiaTheme="minorEastAsia" w:hAnsiTheme="minorEastAsia" w:cs="Arial" w:hint="eastAsia"/>
          <w:b/>
          <w:bCs/>
          <w:sz w:val="24"/>
        </w:rPr>
        <w:t>工学院</w:t>
      </w:r>
      <w:r w:rsidR="003059D3">
        <w:rPr>
          <w:rFonts w:asciiTheme="minorEastAsia" w:eastAsiaTheme="minorEastAsia" w:hAnsiTheme="minorEastAsia" w:cs="Arial" w:hint="eastAsia"/>
          <w:b/>
          <w:bCs/>
          <w:sz w:val="24"/>
        </w:rPr>
        <w:t>举行第三十八期成长沙龙——</w:t>
      </w:r>
      <w:r>
        <w:rPr>
          <w:rFonts w:asciiTheme="minorEastAsia" w:eastAsiaTheme="minorEastAsia" w:hAnsiTheme="minorEastAsia" w:cs="Arial" w:hint="eastAsia"/>
          <w:b/>
          <w:bCs/>
          <w:sz w:val="24"/>
        </w:rPr>
        <w:t>2016年汕大奖章获得者分享会</w:t>
      </w:r>
    </w:p>
    <w:p w14:paraId="0B0F81B2" w14:textId="5F72934D" w:rsidR="008C57AD" w:rsidRPr="006F6DCF" w:rsidRDefault="008C57AD" w:rsidP="008C57AD">
      <w:pPr>
        <w:spacing w:line="300" w:lineRule="auto"/>
        <w:ind w:firstLine="42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月1日，为了让更多的工学院学子了解优秀大学生的大学感悟和经历，并从中获得一些宝贵经验，工学院</w:t>
      </w:r>
      <w:r w:rsidR="003059D3">
        <w:rPr>
          <w:rFonts w:asciiTheme="minorEastAsia" w:eastAsiaTheme="minorEastAsia" w:hAnsiTheme="minorEastAsia" w:hint="eastAsia"/>
        </w:rPr>
        <w:t>第三十八期成长沙龙</w:t>
      </w:r>
      <w:r>
        <w:rPr>
          <w:rFonts w:asciiTheme="minorEastAsia" w:eastAsiaTheme="minorEastAsia" w:hAnsiTheme="minorEastAsia" w:hint="eastAsia"/>
        </w:rPr>
        <w:t>邀请了两位汕大奖章的获得者——游煜根和陈丰同学分享他们在汕大的点滴</w:t>
      </w:r>
      <w:r w:rsidRPr="006F6DCF">
        <w:rPr>
          <w:rFonts w:asciiTheme="minorEastAsia" w:eastAsiaTheme="minorEastAsia" w:hAnsiTheme="minorEastAsia" w:hint="eastAsia"/>
        </w:rPr>
        <w:t>。</w:t>
      </w:r>
      <w:r>
        <w:rPr>
          <w:rFonts w:asciiTheme="minorEastAsia" w:eastAsiaTheme="minorEastAsia" w:hAnsiTheme="minorEastAsia" w:hint="eastAsia"/>
        </w:rPr>
        <w:t>两位同学分别分享了自己在学校创立的团体NEO机器人团队的故事、社团活动、参与外出交流以及出境学习的建议</w:t>
      </w:r>
      <w:r w:rsidR="00B04AFA">
        <w:rPr>
          <w:rFonts w:asciiTheme="minorEastAsia" w:eastAsiaTheme="minorEastAsia" w:hAnsiTheme="minorEastAsia" w:hint="eastAsia"/>
        </w:rPr>
        <w:t>，</w:t>
      </w:r>
      <w:r w:rsidR="00D67CBC">
        <w:rPr>
          <w:rFonts w:asciiTheme="minorEastAsia" w:eastAsiaTheme="minorEastAsia" w:hAnsiTheme="minorEastAsia" w:hint="eastAsia"/>
        </w:rPr>
        <w:t>并与</w:t>
      </w:r>
      <w:r w:rsidR="00B04AFA">
        <w:rPr>
          <w:rFonts w:asciiTheme="minorEastAsia" w:eastAsiaTheme="minorEastAsia" w:hAnsiTheme="minorEastAsia" w:hint="eastAsia"/>
        </w:rPr>
        <w:t>现场的听众互动，获得同学们的热情参与</w:t>
      </w:r>
      <w:r w:rsidR="00BC0A04">
        <w:rPr>
          <w:rFonts w:asciiTheme="minorEastAsia" w:eastAsiaTheme="minorEastAsia" w:hAnsiTheme="minorEastAsia" w:hint="eastAsia"/>
        </w:rPr>
        <w:t>。</w:t>
      </w:r>
    </w:p>
    <w:p w14:paraId="1A8F3947" w14:textId="77777777" w:rsidR="008C57AD" w:rsidRPr="008C57AD" w:rsidRDefault="008C57AD">
      <w:pPr>
        <w:spacing w:line="300" w:lineRule="auto"/>
        <w:ind w:firstLine="420"/>
        <w:rPr>
          <w:rFonts w:asciiTheme="minorEastAsia" w:eastAsiaTheme="minorEastAsia" w:hAnsiTheme="minorEastAsia" w:cs="Arial"/>
          <w:b/>
          <w:sz w:val="24"/>
        </w:rPr>
      </w:pPr>
    </w:p>
    <w:p w14:paraId="271CA1DD" w14:textId="77777777" w:rsidR="00EF7B36" w:rsidRPr="006F6DCF" w:rsidRDefault="00EF7B36" w:rsidP="00EF7B36">
      <w:pPr>
        <w:spacing w:line="300" w:lineRule="auto"/>
        <w:rPr>
          <w:rFonts w:asciiTheme="minorEastAsia" w:eastAsiaTheme="minorEastAsia" w:hAnsiTheme="minorEastAsia" w:cs="Arial"/>
          <w:b/>
          <w:bCs/>
          <w:sz w:val="24"/>
        </w:rPr>
      </w:pPr>
      <w:r w:rsidRPr="006F6DCF">
        <w:rPr>
          <w:rFonts w:asciiTheme="minorEastAsia" w:eastAsiaTheme="minorEastAsia" w:hAnsiTheme="minorEastAsia" w:cs="Arial" w:hint="eastAsia"/>
          <w:b/>
          <w:bCs/>
          <w:sz w:val="24"/>
        </w:rPr>
        <w:t>工学院学子获“斯维尔杯”建筑信息模型（BIM）应用技能大赛一等奖</w:t>
      </w:r>
    </w:p>
    <w:p w14:paraId="107A5C40" w14:textId="77777777" w:rsidR="00EF7B36" w:rsidRPr="006F6DCF" w:rsidRDefault="00EF7B36" w:rsidP="00EF7B36">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6月4日至5日，第七届全国中、高等院校学生“斯维尔杯”建筑信息模型（BIM）应用技能大赛决赛在山东建筑大学(北方赛区)、四川大学（南方赛区）联网同步举行。在吴鸣老师、黄涤宇老师和喻莹老师的带领下，汕头大学代表队的同学团结协作，与各高校373支团队经过激烈的现场同台竞争，最终获专项奖一等奖、专项奖二等奖、专项奖三等奖及本科组团队全能二等奖。</w:t>
      </w:r>
    </w:p>
    <w:p w14:paraId="4131C93C" w14:textId="77777777" w:rsidR="00EF7B36" w:rsidRPr="006F6DCF" w:rsidRDefault="00EF7B36" w:rsidP="00EF7B36">
      <w:pPr>
        <w:spacing w:line="300" w:lineRule="auto"/>
        <w:rPr>
          <w:rFonts w:asciiTheme="minorEastAsia" w:eastAsiaTheme="minorEastAsia" w:hAnsiTheme="minorEastAsia" w:cs="Arial"/>
          <w:b/>
          <w:sz w:val="24"/>
        </w:rPr>
      </w:pPr>
    </w:p>
    <w:p w14:paraId="3F5ACA8F" w14:textId="197271A1" w:rsidR="00DE419F" w:rsidRPr="006F6DCF" w:rsidRDefault="00987DFD" w:rsidP="00DE419F">
      <w:pPr>
        <w:spacing w:line="300" w:lineRule="auto"/>
        <w:rPr>
          <w:rFonts w:asciiTheme="minorEastAsia" w:eastAsiaTheme="minorEastAsia" w:hAnsiTheme="minorEastAsia" w:cs="Arial"/>
          <w:b/>
          <w:sz w:val="24"/>
        </w:rPr>
      </w:pPr>
      <w:r w:rsidRPr="006F6DCF">
        <w:rPr>
          <w:rFonts w:asciiTheme="minorEastAsia" w:eastAsiaTheme="minorEastAsia" w:hAnsiTheme="minorEastAsia" w:cs="Arial" w:hint="eastAsia"/>
          <w:b/>
          <w:sz w:val="24"/>
        </w:rPr>
        <w:t>工学院学子在第二届全国高校BIM毕业设计作品大赛中喜获二等奖</w:t>
      </w:r>
    </w:p>
    <w:p w14:paraId="5648F7B0" w14:textId="77777777" w:rsidR="002612E8" w:rsidRPr="006F6DCF" w:rsidRDefault="00987DFD" w:rsidP="00A12010">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t>6月8日，第二届全国高校BIM毕业设计作品大赛公布结果，13级土木工程专业的吴松华、邓权学、钱佩柔、谢依狄、廖兴浩5名同学组成的“东流”团队获得本次比赛的A模块（基于BIM的三维建模及模拟动画）二等奖和C模块（基于BIM的技术标编制）三等奖的好成绩。</w:t>
      </w:r>
    </w:p>
    <w:p w14:paraId="19199A81" w14:textId="4FE9C575" w:rsidR="00A12010" w:rsidRPr="006F6DCF" w:rsidRDefault="002612E8" w:rsidP="00A12010">
      <w:pPr>
        <w:spacing w:line="300" w:lineRule="auto"/>
        <w:ind w:firstLine="420"/>
        <w:rPr>
          <w:rFonts w:asciiTheme="minorEastAsia" w:eastAsiaTheme="minorEastAsia" w:hAnsiTheme="minorEastAsia"/>
        </w:rPr>
      </w:pPr>
      <w:r w:rsidRPr="006F6DCF">
        <w:rPr>
          <w:rFonts w:asciiTheme="minorEastAsia" w:eastAsiaTheme="minorEastAsia" w:hAnsiTheme="minorEastAsia" w:hint="eastAsia"/>
        </w:rPr>
        <w:lastRenderedPageBreak/>
        <w:t>2015年10月，在中国建设教育协会与高校领导的大力支持下，广联达公司启动“第二届全国高校BIM毕业设计作品大赛”。本次大赛为全国各大高校优秀毕业生组队参与并针对Building Information Molding (BIM)全过程项目应用实施案例的作品评选赛，评审方式分为线上网络评选及线下现场答辩评选。参赛选手来自全国350多所院校，由土建专业选拔最优秀的BIM团队提交作品，共有100多位土建高校教师及企业专家组成的评审委员会对参赛的750支团队毕设作品进行综合评分。在土木系曾丽娟教授的指导下，5名土环系大三学子组成“东流”团队历经6个多月的努力和2个多月的评审，最终斩获佳绩，为学校争得了荣誉，再次彰显了汕大工学院土木与环境工程系在教学实践环节建设成果。</w:t>
      </w:r>
    </w:p>
    <w:p w14:paraId="06491671" w14:textId="77777777" w:rsidR="00DE419F" w:rsidRPr="006F6DCF" w:rsidRDefault="00DE419F" w:rsidP="00DE419F">
      <w:pPr>
        <w:spacing w:line="300" w:lineRule="auto"/>
        <w:rPr>
          <w:rFonts w:asciiTheme="minorEastAsia" w:eastAsiaTheme="minorEastAsia" w:hAnsiTheme="minorEastAsia" w:cs="Arial"/>
          <w:b/>
          <w:sz w:val="24"/>
        </w:rPr>
      </w:pPr>
    </w:p>
    <w:p w14:paraId="1EBDEE9E" w14:textId="77777777" w:rsidR="004359CA" w:rsidRPr="006F6DCF" w:rsidRDefault="004359CA" w:rsidP="001C2139">
      <w:pPr>
        <w:autoSpaceDE w:val="0"/>
        <w:autoSpaceDN w:val="0"/>
        <w:adjustRightInd w:val="0"/>
        <w:jc w:val="left"/>
        <w:rPr>
          <w:rFonts w:asciiTheme="minorEastAsia" w:eastAsiaTheme="minorEastAsia" w:hAnsiTheme="minorEastAsia"/>
        </w:rPr>
      </w:pPr>
    </w:p>
    <w:sectPr w:rsidR="004359CA" w:rsidRPr="006F6DCF" w:rsidSect="00191E7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B6DDE" w14:textId="77777777" w:rsidR="00536B56" w:rsidRDefault="00536B56" w:rsidP="00DE419F">
      <w:r>
        <w:separator/>
      </w:r>
    </w:p>
  </w:endnote>
  <w:endnote w:type="continuationSeparator" w:id="0">
    <w:p w14:paraId="0F832E5E" w14:textId="77777777" w:rsidR="00536B56" w:rsidRDefault="00536B56" w:rsidP="00DE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5A21" w14:textId="77777777" w:rsidR="00536B56" w:rsidRDefault="00536B56" w:rsidP="00DE419F">
      <w:r>
        <w:separator/>
      </w:r>
    </w:p>
  </w:footnote>
  <w:footnote w:type="continuationSeparator" w:id="0">
    <w:p w14:paraId="2F6195EF" w14:textId="77777777" w:rsidR="00536B56" w:rsidRDefault="00536B56" w:rsidP="00DE4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6733"/>
    <w:multiLevelType w:val="hybridMultilevel"/>
    <w:tmpl w:val="7D7679E8"/>
    <w:lvl w:ilvl="0" w:tplc="1A626F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9F"/>
    <w:rsid w:val="00010555"/>
    <w:rsid w:val="00011E9C"/>
    <w:rsid w:val="00022D48"/>
    <w:rsid w:val="00023326"/>
    <w:rsid w:val="000312E5"/>
    <w:rsid w:val="00042B17"/>
    <w:rsid w:val="00060012"/>
    <w:rsid w:val="000715FF"/>
    <w:rsid w:val="000775E3"/>
    <w:rsid w:val="00084B7E"/>
    <w:rsid w:val="00086951"/>
    <w:rsid w:val="00090AF6"/>
    <w:rsid w:val="0009769B"/>
    <w:rsid w:val="000A37E5"/>
    <w:rsid w:val="000E34EA"/>
    <w:rsid w:val="000E6C68"/>
    <w:rsid w:val="00106778"/>
    <w:rsid w:val="001123E4"/>
    <w:rsid w:val="001512E3"/>
    <w:rsid w:val="0016354D"/>
    <w:rsid w:val="0019389E"/>
    <w:rsid w:val="001B3EDA"/>
    <w:rsid w:val="001C2139"/>
    <w:rsid w:val="001D0C23"/>
    <w:rsid w:val="001E37BF"/>
    <w:rsid w:val="001E5884"/>
    <w:rsid w:val="001E7706"/>
    <w:rsid w:val="001F6EE3"/>
    <w:rsid w:val="00206221"/>
    <w:rsid w:val="00232403"/>
    <w:rsid w:val="0023507F"/>
    <w:rsid w:val="00241430"/>
    <w:rsid w:val="00246A09"/>
    <w:rsid w:val="002612E8"/>
    <w:rsid w:val="00270A19"/>
    <w:rsid w:val="00273BF7"/>
    <w:rsid w:val="00275835"/>
    <w:rsid w:val="00290D26"/>
    <w:rsid w:val="00297627"/>
    <w:rsid w:val="002B4FF4"/>
    <w:rsid w:val="002B690B"/>
    <w:rsid w:val="002B7650"/>
    <w:rsid w:val="002C42E1"/>
    <w:rsid w:val="002C55A4"/>
    <w:rsid w:val="002C5B7C"/>
    <w:rsid w:val="002D190F"/>
    <w:rsid w:val="002D195E"/>
    <w:rsid w:val="002D7BAD"/>
    <w:rsid w:val="002F4968"/>
    <w:rsid w:val="00303976"/>
    <w:rsid w:val="003059D3"/>
    <w:rsid w:val="003209F5"/>
    <w:rsid w:val="00326C7C"/>
    <w:rsid w:val="00334906"/>
    <w:rsid w:val="00334934"/>
    <w:rsid w:val="00344522"/>
    <w:rsid w:val="0034717A"/>
    <w:rsid w:val="003507E4"/>
    <w:rsid w:val="003759DC"/>
    <w:rsid w:val="00375E21"/>
    <w:rsid w:val="00375F19"/>
    <w:rsid w:val="0039412F"/>
    <w:rsid w:val="0039716A"/>
    <w:rsid w:val="003A61B7"/>
    <w:rsid w:val="003A7B37"/>
    <w:rsid w:val="003B3F4E"/>
    <w:rsid w:val="003B604A"/>
    <w:rsid w:val="003B6239"/>
    <w:rsid w:val="003B7AE1"/>
    <w:rsid w:val="003D5DE3"/>
    <w:rsid w:val="003F1156"/>
    <w:rsid w:val="00403DB9"/>
    <w:rsid w:val="00406B63"/>
    <w:rsid w:val="004203EF"/>
    <w:rsid w:val="00423873"/>
    <w:rsid w:val="00433CC9"/>
    <w:rsid w:val="004359CA"/>
    <w:rsid w:val="004403D7"/>
    <w:rsid w:val="00455069"/>
    <w:rsid w:val="00457610"/>
    <w:rsid w:val="00460B0F"/>
    <w:rsid w:val="0047033D"/>
    <w:rsid w:val="00470779"/>
    <w:rsid w:val="004756D5"/>
    <w:rsid w:val="004876CB"/>
    <w:rsid w:val="00493938"/>
    <w:rsid w:val="00497563"/>
    <w:rsid w:val="004B0CF2"/>
    <w:rsid w:val="004B70FB"/>
    <w:rsid w:val="004D4133"/>
    <w:rsid w:val="004D4F48"/>
    <w:rsid w:val="004D7DE1"/>
    <w:rsid w:val="004E2D95"/>
    <w:rsid w:val="004E43E2"/>
    <w:rsid w:val="004E5CDD"/>
    <w:rsid w:val="00511841"/>
    <w:rsid w:val="0051210C"/>
    <w:rsid w:val="00522F0B"/>
    <w:rsid w:val="0053578A"/>
    <w:rsid w:val="00536B56"/>
    <w:rsid w:val="00546088"/>
    <w:rsid w:val="00571BBE"/>
    <w:rsid w:val="0057611F"/>
    <w:rsid w:val="00580A0F"/>
    <w:rsid w:val="00591760"/>
    <w:rsid w:val="005B700B"/>
    <w:rsid w:val="005B745C"/>
    <w:rsid w:val="005B7ACA"/>
    <w:rsid w:val="005C2A3D"/>
    <w:rsid w:val="005D49F6"/>
    <w:rsid w:val="005E7E68"/>
    <w:rsid w:val="00610BEE"/>
    <w:rsid w:val="006242B8"/>
    <w:rsid w:val="00624A68"/>
    <w:rsid w:val="00626A19"/>
    <w:rsid w:val="00636924"/>
    <w:rsid w:val="00646E7D"/>
    <w:rsid w:val="00666AB6"/>
    <w:rsid w:val="00675E73"/>
    <w:rsid w:val="00691306"/>
    <w:rsid w:val="006A0777"/>
    <w:rsid w:val="006A273C"/>
    <w:rsid w:val="006A474C"/>
    <w:rsid w:val="006A5EB5"/>
    <w:rsid w:val="006B214C"/>
    <w:rsid w:val="006B33E9"/>
    <w:rsid w:val="006B507E"/>
    <w:rsid w:val="006B7FEB"/>
    <w:rsid w:val="006E14F7"/>
    <w:rsid w:val="006F1AEC"/>
    <w:rsid w:val="006F6DCF"/>
    <w:rsid w:val="0070163E"/>
    <w:rsid w:val="007036A9"/>
    <w:rsid w:val="0071119F"/>
    <w:rsid w:val="0071226E"/>
    <w:rsid w:val="00715888"/>
    <w:rsid w:val="00715F35"/>
    <w:rsid w:val="00736DF9"/>
    <w:rsid w:val="00740619"/>
    <w:rsid w:val="00765A7D"/>
    <w:rsid w:val="0076769D"/>
    <w:rsid w:val="007708AA"/>
    <w:rsid w:val="00771499"/>
    <w:rsid w:val="007816CF"/>
    <w:rsid w:val="007869CD"/>
    <w:rsid w:val="007B6E3A"/>
    <w:rsid w:val="007C273F"/>
    <w:rsid w:val="007C7C34"/>
    <w:rsid w:val="007F193C"/>
    <w:rsid w:val="007F22B5"/>
    <w:rsid w:val="00805107"/>
    <w:rsid w:val="00810E50"/>
    <w:rsid w:val="00816F74"/>
    <w:rsid w:val="0081707F"/>
    <w:rsid w:val="00822395"/>
    <w:rsid w:val="008238C5"/>
    <w:rsid w:val="008249F4"/>
    <w:rsid w:val="0082763F"/>
    <w:rsid w:val="0083186E"/>
    <w:rsid w:val="0083377E"/>
    <w:rsid w:val="00841990"/>
    <w:rsid w:val="00862FEF"/>
    <w:rsid w:val="00873DF9"/>
    <w:rsid w:val="00883346"/>
    <w:rsid w:val="00885123"/>
    <w:rsid w:val="0088513E"/>
    <w:rsid w:val="00892F55"/>
    <w:rsid w:val="00894830"/>
    <w:rsid w:val="00895CAD"/>
    <w:rsid w:val="008A18A8"/>
    <w:rsid w:val="008B3889"/>
    <w:rsid w:val="008B6781"/>
    <w:rsid w:val="008B7817"/>
    <w:rsid w:val="008C46A3"/>
    <w:rsid w:val="008C57AD"/>
    <w:rsid w:val="008E0B7B"/>
    <w:rsid w:val="008E2620"/>
    <w:rsid w:val="008E4460"/>
    <w:rsid w:val="008F2943"/>
    <w:rsid w:val="00904C07"/>
    <w:rsid w:val="00905A49"/>
    <w:rsid w:val="00911002"/>
    <w:rsid w:val="00915789"/>
    <w:rsid w:val="009160B9"/>
    <w:rsid w:val="00924862"/>
    <w:rsid w:val="00933C2A"/>
    <w:rsid w:val="009354A3"/>
    <w:rsid w:val="00935AA8"/>
    <w:rsid w:val="00942595"/>
    <w:rsid w:val="00944E18"/>
    <w:rsid w:val="00946A02"/>
    <w:rsid w:val="00981A7A"/>
    <w:rsid w:val="00987A74"/>
    <w:rsid w:val="00987DFD"/>
    <w:rsid w:val="00993ECF"/>
    <w:rsid w:val="00993F48"/>
    <w:rsid w:val="009D7859"/>
    <w:rsid w:val="009E51E0"/>
    <w:rsid w:val="009E6969"/>
    <w:rsid w:val="009F0840"/>
    <w:rsid w:val="009F690B"/>
    <w:rsid w:val="009F777B"/>
    <w:rsid w:val="00A037E7"/>
    <w:rsid w:val="00A12010"/>
    <w:rsid w:val="00A15763"/>
    <w:rsid w:val="00A27241"/>
    <w:rsid w:val="00A321C7"/>
    <w:rsid w:val="00A32BE0"/>
    <w:rsid w:val="00A3325F"/>
    <w:rsid w:val="00A401C7"/>
    <w:rsid w:val="00A60AA4"/>
    <w:rsid w:val="00A62D1F"/>
    <w:rsid w:val="00A670DD"/>
    <w:rsid w:val="00A70C88"/>
    <w:rsid w:val="00A9015D"/>
    <w:rsid w:val="00A969E3"/>
    <w:rsid w:val="00AA0266"/>
    <w:rsid w:val="00AA0640"/>
    <w:rsid w:val="00AA137E"/>
    <w:rsid w:val="00AA4084"/>
    <w:rsid w:val="00AE725B"/>
    <w:rsid w:val="00AE7B55"/>
    <w:rsid w:val="00AF7477"/>
    <w:rsid w:val="00B04AFA"/>
    <w:rsid w:val="00B067A3"/>
    <w:rsid w:val="00B14F28"/>
    <w:rsid w:val="00B20C39"/>
    <w:rsid w:val="00B234C6"/>
    <w:rsid w:val="00B321CF"/>
    <w:rsid w:val="00B342DB"/>
    <w:rsid w:val="00B42C00"/>
    <w:rsid w:val="00B4706D"/>
    <w:rsid w:val="00B5761F"/>
    <w:rsid w:val="00B7110C"/>
    <w:rsid w:val="00B74BDC"/>
    <w:rsid w:val="00BA04A7"/>
    <w:rsid w:val="00BA788B"/>
    <w:rsid w:val="00BB2B7E"/>
    <w:rsid w:val="00BC0A04"/>
    <w:rsid w:val="00BD4305"/>
    <w:rsid w:val="00BD6836"/>
    <w:rsid w:val="00BE366F"/>
    <w:rsid w:val="00BE5D45"/>
    <w:rsid w:val="00BF0E53"/>
    <w:rsid w:val="00BF7E36"/>
    <w:rsid w:val="00C016D6"/>
    <w:rsid w:val="00C04BBC"/>
    <w:rsid w:val="00C17E12"/>
    <w:rsid w:val="00C21917"/>
    <w:rsid w:val="00C27734"/>
    <w:rsid w:val="00C37460"/>
    <w:rsid w:val="00C530B4"/>
    <w:rsid w:val="00C70D56"/>
    <w:rsid w:val="00C74EB7"/>
    <w:rsid w:val="00C82CC0"/>
    <w:rsid w:val="00C874C0"/>
    <w:rsid w:val="00C9228B"/>
    <w:rsid w:val="00CA1F18"/>
    <w:rsid w:val="00CA284F"/>
    <w:rsid w:val="00CB04B4"/>
    <w:rsid w:val="00CB481B"/>
    <w:rsid w:val="00CD126B"/>
    <w:rsid w:val="00CD3394"/>
    <w:rsid w:val="00CE194F"/>
    <w:rsid w:val="00CF1C33"/>
    <w:rsid w:val="00CF2502"/>
    <w:rsid w:val="00D15EFC"/>
    <w:rsid w:val="00D27227"/>
    <w:rsid w:val="00D45565"/>
    <w:rsid w:val="00D57E70"/>
    <w:rsid w:val="00D57F55"/>
    <w:rsid w:val="00D67CBC"/>
    <w:rsid w:val="00D8453B"/>
    <w:rsid w:val="00D84D4F"/>
    <w:rsid w:val="00D977A8"/>
    <w:rsid w:val="00DB41AF"/>
    <w:rsid w:val="00DB6C12"/>
    <w:rsid w:val="00DC0D89"/>
    <w:rsid w:val="00DC42BA"/>
    <w:rsid w:val="00DC65DF"/>
    <w:rsid w:val="00DE419F"/>
    <w:rsid w:val="00E01F34"/>
    <w:rsid w:val="00E33915"/>
    <w:rsid w:val="00E466BB"/>
    <w:rsid w:val="00E61ACA"/>
    <w:rsid w:val="00E70E28"/>
    <w:rsid w:val="00E87D6D"/>
    <w:rsid w:val="00EA3715"/>
    <w:rsid w:val="00EA7D2A"/>
    <w:rsid w:val="00EB0AAE"/>
    <w:rsid w:val="00EB15C7"/>
    <w:rsid w:val="00EB1E46"/>
    <w:rsid w:val="00EB3692"/>
    <w:rsid w:val="00EB3C99"/>
    <w:rsid w:val="00EB786E"/>
    <w:rsid w:val="00ED6EC9"/>
    <w:rsid w:val="00ED7051"/>
    <w:rsid w:val="00EE1E8C"/>
    <w:rsid w:val="00EE7ADE"/>
    <w:rsid w:val="00EF3828"/>
    <w:rsid w:val="00EF676F"/>
    <w:rsid w:val="00EF7B36"/>
    <w:rsid w:val="00F034B6"/>
    <w:rsid w:val="00F201CC"/>
    <w:rsid w:val="00F24435"/>
    <w:rsid w:val="00F258B1"/>
    <w:rsid w:val="00F320D6"/>
    <w:rsid w:val="00F379AF"/>
    <w:rsid w:val="00F407A3"/>
    <w:rsid w:val="00F441F2"/>
    <w:rsid w:val="00F50A52"/>
    <w:rsid w:val="00F552B1"/>
    <w:rsid w:val="00F71C51"/>
    <w:rsid w:val="00F75ACA"/>
    <w:rsid w:val="00F87BEA"/>
    <w:rsid w:val="00F91402"/>
    <w:rsid w:val="00FA465B"/>
    <w:rsid w:val="00FA66C0"/>
    <w:rsid w:val="00FB4C51"/>
    <w:rsid w:val="00FE585A"/>
    <w:rsid w:val="00FF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BB1D"/>
  <w15:docId w15:val="{B1B3D62B-63FE-4EF8-9C93-1A2A372C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1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1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E419F"/>
    <w:rPr>
      <w:sz w:val="18"/>
      <w:szCs w:val="18"/>
    </w:rPr>
  </w:style>
  <w:style w:type="paragraph" w:styleId="a5">
    <w:name w:val="footer"/>
    <w:basedOn w:val="a"/>
    <w:link w:val="a6"/>
    <w:uiPriority w:val="99"/>
    <w:unhideWhenUsed/>
    <w:rsid w:val="00DE41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E419F"/>
    <w:rPr>
      <w:sz w:val="18"/>
      <w:szCs w:val="18"/>
    </w:rPr>
  </w:style>
  <w:style w:type="paragraph" w:customStyle="1" w:styleId="Default">
    <w:name w:val="Default"/>
    <w:rsid w:val="00DE419F"/>
    <w:pPr>
      <w:widowControl w:val="0"/>
      <w:autoSpaceDE w:val="0"/>
      <w:autoSpaceDN w:val="0"/>
      <w:adjustRightInd w:val="0"/>
    </w:pPr>
    <w:rPr>
      <w:rFonts w:ascii="黑体|....." w:eastAsia="黑体|....." w:hAnsi="Calibri" w:cs="黑体|....."/>
      <w:color w:val="000000"/>
      <w:kern w:val="0"/>
      <w:sz w:val="24"/>
      <w:szCs w:val="24"/>
    </w:rPr>
  </w:style>
  <w:style w:type="paragraph" w:styleId="a7">
    <w:name w:val="List Paragraph"/>
    <w:basedOn w:val="a"/>
    <w:uiPriority w:val="34"/>
    <w:qFormat/>
    <w:rsid w:val="0009769B"/>
    <w:pPr>
      <w:ind w:firstLineChars="200" w:firstLine="420"/>
    </w:pPr>
  </w:style>
  <w:style w:type="paragraph" w:styleId="a8">
    <w:name w:val="Balloon Text"/>
    <w:basedOn w:val="a"/>
    <w:link w:val="a9"/>
    <w:uiPriority w:val="99"/>
    <w:semiHidden/>
    <w:unhideWhenUsed/>
    <w:rsid w:val="0023507F"/>
    <w:rPr>
      <w:sz w:val="18"/>
      <w:szCs w:val="18"/>
    </w:rPr>
  </w:style>
  <w:style w:type="character" w:customStyle="1" w:styleId="a9">
    <w:name w:val="批注框文本 字符"/>
    <w:basedOn w:val="a0"/>
    <w:link w:val="a8"/>
    <w:uiPriority w:val="99"/>
    <w:semiHidden/>
    <w:rsid w:val="0023507F"/>
    <w:rPr>
      <w:rFonts w:ascii="Times New Roman" w:eastAsia="宋体" w:hAnsi="Times New Roman" w:cs="Times New Roman"/>
      <w:sz w:val="18"/>
      <w:szCs w:val="18"/>
    </w:rPr>
  </w:style>
  <w:style w:type="character" w:styleId="aa">
    <w:name w:val="annotation reference"/>
    <w:basedOn w:val="a0"/>
    <w:uiPriority w:val="99"/>
    <w:semiHidden/>
    <w:unhideWhenUsed/>
    <w:rsid w:val="000715FF"/>
    <w:rPr>
      <w:sz w:val="21"/>
      <w:szCs w:val="21"/>
    </w:rPr>
  </w:style>
  <w:style w:type="paragraph" w:styleId="ab">
    <w:name w:val="annotation text"/>
    <w:basedOn w:val="a"/>
    <w:link w:val="ac"/>
    <w:uiPriority w:val="99"/>
    <w:semiHidden/>
    <w:unhideWhenUsed/>
    <w:rsid w:val="000715FF"/>
    <w:pPr>
      <w:jc w:val="left"/>
    </w:pPr>
  </w:style>
  <w:style w:type="character" w:customStyle="1" w:styleId="ac">
    <w:name w:val="批注文字 字符"/>
    <w:basedOn w:val="a0"/>
    <w:link w:val="ab"/>
    <w:uiPriority w:val="99"/>
    <w:semiHidden/>
    <w:rsid w:val="000715FF"/>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0715FF"/>
    <w:rPr>
      <w:b/>
      <w:bCs/>
    </w:rPr>
  </w:style>
  <w:style w:type="character" w:customStyle="1" w:styleId="ae">
    <w:name w:val="批注主题 字符"/>
    <w:basedOn w:val="ac"/>
    <w:link w:val="ad"/>
    <w:uiPriority w:val="99"/>
    <w:semiHidden/>
    <w:rsid w:val="000715FF"/>
    <w:rPr>
      <w:rFonts w:ascii="Times New Roman" w:eastAsia="宋体" w:hAnsi="Times New Roman" w:cs="Times New Roman"/>
      <w:b/>
      <w:bCs/>
      <w:szCs w:val="24"/>
    </w:rPr>
  </w:style>
  <w:style w:type="table" w:styleId="af">
    <w:name w:val="Table Grid"/>
    <w:basedOn w:val="a1"/>
    <w:uiPriority w:val="59"/>
    <w:rsid w:val="00A6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C74E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34">
      <w:bodyDiv w:val="1"/>
      <w:marLeft w:val="0"/>
      <w:marRight w:val="0"/>
      <w:marTop w:val="0"/>
      <w:marBottom w:val="0"/>
      <w:divBdr>
        <w:top w:val="none" w:sz="0" w:space="0" w:color="auto"/>
        <w:left w:val="none" w:sz="0" w:space="0" w:color="auto"/>
        <w:bottom w:val="none" w:sz="0" w:space="0" w:color="auto"/>
        <w:right w:val="none" w:sz="0" w:space="0" w:color="auto"/>
      </w:divBdr>
    </w:div>
    <w:div w:id="41291537">
      <w:bodyDiv w:val="1"/>
      <w:marLeft w:val="0"/>
      <w:marRight w:val="0"/>
      <w:marTop w:val="0"/>
      <w:marBottom w:val="0"/>
      <w:divBdr>
        <w:top w:val="none" w:sz="0" w:space="0" w:color="auto"/>
        <w:left w:val="none" w:sz="0" w:space="0" w:color="auto"/>
        <w:bottom w:val="none" w:sz="0" w:space="0" w:color="auto"/>
        <w:right w:val="none" w:sz="0" w:space="0" w:color="auto"/>
      </w:divBdr>
      <w:divsChild>
        <w:div w:id="1583487635">
          <w:marLeft w:val="0"/>
          <w:marRight w:val="0"/>
          <w:marTop w:val="0"/>
          <w:marBottom w:val="0"/>
          <w:divBdr>
            <w:top w:val="none" w:sz="0" w:space="0" w:color="auto"/>
            <w:left w:val="none" w:sz="0" w:space="0" w:color="auto"/>
            <w:bottom w:val="none" w:sz="0" w:space="0" w:color="auto"/>
            <w:right w:val="none" w:sz="0" w:space="0" w:color="auto"/>
          </w:divBdr>
          <w:divsChild>
            <w:div w:id="795879926">
              <w:marLeft w:val="0"/>
              <w:marRight w:val="0"/>
              <w:marTop w:val="45"/>
              <w:marBottom w:val="0"/>
              <w:divBdr>
                <w:top w:val="none" w:sz="0" w:space="0" w:color="auto"/>
                <w:left w:val="none" w:sz="0" w:space="0" w:color="auto"/>
                <w:bottom w:val="none" w:sz="0" w:space="0" w:color="auto"/>
                <w:right w:val="none" w:sz="0" w:space="0" w:color="auto"/>
              </w:divBdr>
              <w:divsChild>
                <w:div w:id="1735276292">
                  <w:marLeft w:val="0"/>
                  <w:marRight w:val="0"/>
                  <w:marTop w:val="0"/>
                  <w:marBottom w:val="0"/>
                  <w:divBdr>
                    <w:top w:val="none" w:sz="0" w:space="0" w:color="auto"/>
                    <w:left w:val="none" w:sz="0" w:space="0" w:color="auto"/>
                    <w:bottom w:val="none" w:sz="0" w:space="0" w:color="auto"/>
                    <w:right w:val="none" w:sz="0" w:space="0" w:color="auto"/>
                  </w:divBdr>
                  <w:divsChild>
                    <w:div w:id="17877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187">
      <w:bodyDiv w:val="1"/>
      <w:marLeft w:val="0"/>
      <w:marRight w:val="0"/>
      <w:marTop w:val="0"/>
      <w:marBottom w:val="0"/>
      <w:divBdr>
        <w:top w:val="none" w:sz="0" w:space="0" w:color="auto"/>
        <w:left w:val="none" w:sz="0" w:space="0" w:color="auto"/>
        <w:bottom w:val="none" w:sz="0" w:space="0" w:color="auto"/>
        <w:right w:val="none" w:sz="0" w:space="0" w:color="auto"/>
      </w:divBdr>
      <w:divsChild>
        <w:div w:id="1102609337">
          <w:marLeft w:val="0"/>
          <w:marRight w:val="0"/>
          <w:marTop w:val="0"/>
          <w:marBottom w:val="0"/>
          <w:divBdr>
            <w:top w:val="none" w:sz="0" w:space="0" w:color="auto"/>
            <w:left w:val="none" w:sz="0" w:space="0" w:color="auto"/>
            <w:bottom w:val="none" w:sz="0" w:space="0" w:color="auto"/>
            <w:right w:val="none" w:sz="0" w:space="0" w:color="auto"/>
          </w:divBdr>
          <w:divsChild>
            <w:div w:id="156382787">
              <w:marLeft w:val="0"/>
              <w:marRight w:val="0"/>
              <w:marTop w:val="0"/>
              <w:marBottom w:val="0"/>
              <w:divBdr>
                <w:top w:val="none" w:sz="0" w:space="0" w:color="auto"/>
                <w:left w:val="none" w:sz="0" w:space="0" w:color="auto"/>
                <w:bottom w:val="none" w:sz="0" w:space="0" w:color="auto"/>
                <w:right w:val="none" w:sz="0" w:space="0" w:color="auto"/>
              </w:divBdr>
              <w:divsChild>
                <w:div w:id="1543513044">
                  <w:marLeft w:val="0"/>
                  <w:marRight w:val="0"/>
                  <w:marTop w:val="0"/>
                  <w:marBottom w:val="0"/>
                  <w:divBdr>
                    <w:top w:val="none" w:sz="0" w:space="0" w:color="auto"/>
                    <w:left w:val="none" w:sz="0" w:space="0" w:color="auto"/>
                    <w:bottom w:val="none" w:sz="0" w:space="0" w:color="auto"/>
                    <w:right w:val="none" w:sz="0" w:space="0" w:color="auto"/>
                  </w:divBdr>
                  <w:divsChild>
                    <w:div w:id="362705220">
                      <w:marLeft w:val="0"/>
                      <w:marRight w:val="0"/>
                      <w:marTop w:val="0"/>
                      <w:marBottom w:val="0"/>
                      <w:divBdr>
                        <w:top w:val="none" w:sz="0" w:space="0" w:color="auto"/>
                        <w:left w:val="none" w:sz="0" w:space="0" w:color="auto"/>
                        <w:bottom w:val="none" w:sz="0" w:space="0" w:color="auto"/>
                        <w:right w:val="none" w:sz="0" w:space="0" w:color="auto"/>
                      </w:divBdr>
                      <w:divsChild>
                        <w:div w:id="1437016170">
                          <w:marLeft w:val="0"/>
                          <w:marRight w:val="0"/>
                          <w:marTop w:val="0"/>
                          <w:marBottom w:val="0"/>
                          <w:divBdr>
                            <w:top w:val="none" w:sz="0" w:space="0" w:color="auto"/>
                            <w:left w:val="none" w:sz="0" w:space="0" w:color="auto"/>
                            <w:bottom w:val="none" w:sz="0" w:space="0" w:color="auto"/>
                            <w:right w:val="none" w:sz="0" w:space="0" w:color="auto"/>
                          </w:divBdr>
                          <w:divsChild>
                            <w:div w:id="425150331">
                              <w:marLeft w:val="0"/>
                              <w:marRight w:val="0"/>
                              <w:marTop w:val="0"/>
                              <w:marBottom w:val="0"/>
                              <w:divBdr>
                                <w:top w:val="none" w:sz="0" w:space="0" w:color="auto"/>
                                <w:left w:val="none" w:sz="0" w:space="0" w:color="auto"/>
                                <w:bottom w:val="none" w:sz="0" w:space="0" w:color="auto"/>
                                <w:right w:val="none" w:sz="0" w:space="0" w:color="auto"/>
                              </w:divBdr>
                              <w:divsChild>
                                <w:div w:id="1838380197">
                                  <w:marLeft w:val="0"/>
                                  <w:marRight w:val="0"/>
                                  <w:marTop w:val="0"/>
                                  <w:marBottom w:val="0"/>
                                  <w:divBdr>
                                    <w:top w:val="none" w:sz="0" w:space="0" w:color="auto"/>
                                    <w:left w:val="none" w:sz="0" w:space="0" w:color="auto"/>
                                    <w:bottom w:val="none" w:sz="0" w:space="0" w:color="auto"/>
                                    <w:right w:val="none" w:sz="0" w:space="0" w:color="auto"/>
                                  </w:divBdr>
                                  <w:divsChild>
                                    <w:div w:id="403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09513">
      <w:bodyDiv w:val="1"/>
      <w:marLeft w:val="0"/>
      <w:marRight w:val="0"/>
      <w:marTop w:val="0"/>
      <w:marBottom w:val="0"/>
      <w:divBdr>
        <w:top w:val="none" w:sz="0" w:space="0" w:color="auto"/>
        <w:left w:val="none" w:sz="0" w:space="0" w:color="auto"/>
        <w:bottom w:val="none" w:sz="0" w:space="0" w:color="auto"/>
        <w:right w:val="none" w:sz="0" w:space="0" w:color="auto"/>
      </w:divBdr>
      <w:divsChild>
        <w:div w:id="336661301">
          <w:marLeft w:val="0"/>
          <w:marRight w:val="0"/>
          <w:marTop w:val="0"/>
          <w:marBottom w:val="0"/>
          <w:divBdr>
            <w:top w:val="none" w:sz="0" w:space="0" w:color="auto"/>
            <w:left w:val="none" w:sz="0" w:space="0" w:color="auto"/>
            <w:bottom w:val="none" w:sz="0" w:space="0" w:color="auto"/>
            <w:right w:val="none" w:sz="0" w:space="0" w:color="auto"/>
          </w:divBdr>
          <w:divsChild>
            <w:div w:id="1165902957">
              <w:marLeft w:val="0"/>
              <w:marRight w:val="0"/>
              <w:marTop w:val="45"/>
              <w:marBottom w:val="0"/>
              <w:divBdr>
                <w:top w:val="none" w:sz="0" w:space="0" w:color="auto"/>
                <w:left w:val="none" w:sz="0" w:space="0" w:color="auto"/>
                <w:bottom w:val="none" w:sz="0" w:space="0" w:color="auto"/>
                <w:right w:val="none" w:sz="0" w:space="0" w:color="auto"/>
              </w:divBdr>
              <w:divsChild>
                <w:div w:id="12191856">
                  <w:marLeft w:val="0"/>
                  <w:marRight w:val="0"/>
                  <w:marTop w:val="0"/>
                  <w:marBottom w:val="0"/>
                  <w:divBdr>
                    <w:top w:val="none" w:sz="0" w:space="0" w:color="auto"/>
                    <w:left w:val="none" w:sz="0" w:space="0" w:color="auto"/>
                    <w:bottom w:val="none" w:sz="0" w:space="0" w:color="auto"/>
                    <w:right w:val="none" w:sz="0" w:space="0" w:color="auto"/>
                  </w:divBdr>
                  <w:divsChild>
                    <w:div w:id="1614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5901">
      <w:bodyDiv w:val="1"/>
      <w:marLeft w:val="0"/>
      <w:marRight w:val="0"/>
      <w:marTop w:val="0"/>
      <w:marBottom w:val="0"/>
      <w:divBdr>
        <w:top w:val="none" w:sz="0" w:space="0" w:color="auto"/>
        <w:left w:val="none" w:sz="0" w:space="0" w:color="auto"/>
        <w:bottom w:val="none" w:sz="0" w:space="0" w:color="auto"/>
        <w:right w:val="none" w:sz="0" w:space="0" w:color="auto"/>
      </w:divBdr>
    </w:div>
    <w:div w:id="269894465">
      <w:bodyDiv w:val="1"/>
      <w:marLeft w:val="0"/>
      <w:marRight w:val="0"/>
      <w:marTop w:val="0"/>
      <w:marBottom w:val="0"/>
      <w:divBdr>
        <w:top w:val="none" w:sz="0" w:space="0" w:color="auto"/>
        <w:left w:val="none" w:sz="0" w:space="0" w:color="auto"/>
        <w:bottom w:val="none" w:sz="0" w:space="0" w:color="auto"/>
        <w:right w:val="none" w:sz="0" w:space="0" w:color="auto"/>
      </w:divBdr>
      <w:divsChild>
        <w:div w:id="191383921">
          <w:marLeft w:val="0"/>
          <w:marRight w:val="0"/>
          <w:marTop w:val="600"/>
          <w:marBottom w:val="600"/>
          <w:divBdr>
            <w:top w:val="none" w:sz="0" w:space="0" w:color="auto"/>
            <w:left w:val="none" w:sz="0" w:space="0" w:color="auto"/>
            <w:bottom w:val="none" w:sz="0" w:space="0" w:color="auto"/>
            <w:right w:val="none" w:sz="0" w:space="0" w:color="auto"/>
          </w:divBdr>
          <w:divsChild>
            <w:div w:id="252863071">
              <w:marLeft w:val="0"/>
              <w:marRight w:val="0"/>
              <w:marTop w:val="0"/>
              <w:marBottom w:val="0"/>
              <w:divBdr>
                <w:top w:val="none" w:sz="0" w:space="0" w:color="auto"/>
                <w:left w:val="none" w:sz="0" w:space="0" w:color="auto"/>
                <w:bottom w:val="none" w:sz="0" w:space="0" w:color="auto"/>
                <w:right w:val="none" w:sz="0" w:space="0" w:color="auto"/>
              </w:divBdr>
              <w:divsChild>
                <w:div w:id="649138411">
                  <w:marLeft w:val="150"/>
                  <w:marRight w:val="150"/>
                  <w:marTop w:val="0"/>
                  <w:marBottom w:val="0"/>
                  <w:divBdr>
                    <w:top w:val="none" w:sz="0" w:space="0" w:color="auto"/>
                    <w:left w:val="none" w:sz="0" w:space="0" w:color="auto"/>
                    <w:bottom w:val="none" w:sz="0" w:space="0" w:color="auto"/>
                    <w:right w:val="none" w:sz="0" w:space="0" w:color="auto"/>
                  </w:divBdr>
                  <w:divsChild>
                    <w:div w:id="612635490">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303238222">
      <w:bodyDiv w:val="1"/>
      <w:marLeft w:val="0"/>
      <w:marRight w:val="0"/>
      <w:marTop w:val="0"/>
      <w:marBottom w:val="0"/>
      <w:divBdr>
        <w:top w:val="none" w:sz="0" w:space="0" w:color="auto"/>
        <w:left w:val="none" w:sz="0" w:space="0" w:color="auto"/>
        <w:bottom w:val="none" w:sz="0" w:space="0" w:color="auto"/>
        <w:right w:val="none" w:sz="0" w:space="0" w:color="auto"/>
      </w:divBdr>
    </w:div>
    <w:div w:id="310792570">
      <w:bodyDiv w:val="1"/>
      <w:marLeft w:val="0"/>
      <w:marRight w:val="0"/>
      <w:marTop w:val="0"/>
      <w:marBottom w:val="0"/>
      <w:divBdr>
        <w:top w:val="none" w:sz="0" w:space="0" w:color="auto"/>
        <w:left w:val="none" w:sz="0" w:space="0" w:color="auto"/>
        <w:bottom w:val="none" w:sz="0" w:space="0" w:color="auto"/>
        <w:right w:val="none" w:sz="0" w:space="0" w:color="auto"/>
      </w:divBdr>
      <w:divsChild>
        <w:div w:id="2134010774">
          <w:marLeft w:val="0"/>
          <w:marRight w:val="0"/>
          <w:marTop w:val="600"/>
          <w:marBottom w:val="600"/>
          <w:divBdr>
            <w:top w:val="none" w:sz="0" w:space="0" w:color="auto"/>
            <w:left w:val="none" w:sz="0" w:space="0" w:color="auto"/>
            <w:bottom w:val="none" w:sz="0" w:space="0" w:color="auto"/>
            <w:right w:val="none" w:sz="0" w:space="0" w:color="auto"/>
          </w:divBdr>
          <w:divsChild>
            <w:div w:id="1235241726">
              <w:marLeft w:val="0"/>
              <w:marRight w:val="0"/>
              <w:marTop w:val="0"/>
              <w:marBottom w:val="0"/>
              <w:divBdr>
                <w:top w:val="none" w:sz="0" w:space="0" w:color="auto"/>
                <w:left w:val="none" w:sz="0" w:space="0" w:color="auto"/>
                <w:bottom w:val="none" w:sz="0" w:space="0" w:color="auto"/>
                <w:right w:val="none" w:sz="0" w:space="0" w:color="auto"/>
              </w:divBdr>
              <w:divsChild>
                <w:div w:id="1144544871">
                  <w:marLeft w:val="150"/>
                  <w:marRight w:val="150"/>
                  <w:marTop w:val="0"/>
                  <w:marBottom w:val="0"/>
                  <w:divBdr>
                    <w:top w:val="none" w:sz="0" w:space="0" w:color="auto"/>
                    <w:left w:val="none" w:sz="0" w:space="0" w:color="auto"/>
                    <w:bottom w:val="none" w:sz="0" w:space="0" w:color="auto"/>
                    <w:right w:val="none" w:sz="0" w:space="0" w:color="auto"/>
                  </w:divBdr>
                  <w:divsChild>
                    <w:div w:id="421755104">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342247747">
      <w:bodyDiv w:val="1"/>
      <w:marLeft w:val="0"/>
      <w:marRight w:val="0"/>
      <w:marTop w:val="0"/>
      <w:marBottom w:val="0"/>
      <w:divBdr>
        <w:top w:val="none" w:sz="0" w:space="0" w:color="auto"/>
        <w:left w:val="none" w:sz="0" w:space="0" w:color="auto"/>
        <w:bottom w:val="none" w:sz="0" w:space="0" w:color="auto"/>
        <w:right w:val="none" w:sz="0" w:space="0" w:color="auto"/>
      </w:divBdr>
    </w:div>
    <w:div w:id="361173546">
      <w:bodyDiv w:val="1"/>
      <w:marLeft w:val="0"/>
      <w:marRight w:val="0"/>
      <w:marTop w:val="0"/>
      <w:marBottom w:val="0"/>
      <w:divBdr>
        <w:top w:val="none" w:sz="0" w:space="0" w:color="auto"/>
        <w:left w:val="none" w:sz="0" w:space="0" w:color="auto"/>
        <w:bottom w:val="none" w:sz="0" w:space="0" w:color="auto"/>
        <w:right w:val="none" w:sz="0" w:space="0" w:color="auto"/>
      </w:divBdr>
    </w:div>
    <w:div w:id="383984954">
      <w:bodyDiv w:val="1"/>
      <w:marLeft w:val="0"/>
      <w:marRight w:val="0"/>
      <w:marTop w:val="0"/>
      <w:marBottom w:val="0"/>
      <w:divBdr>
        <w:top w:val="none" w:sz="0" w:space="0" w:color="auto"/>
        <w:left w:val="none" w:sz="0" w:space="0" w:color="auto"/>
        <w:bottom w:val="none" w:sz="0" w:space="0" w:color="auto"/>
        <w:right w:val="none" w:sz="0" w:space="0" w:color="auto"/>
      </w:divBdr>
    </w:div>
    <w:div w:id="442000310">
      <w:bodyDiv w:val="1"/>
      <w:marLeft w:val="0"/>
      <w:marRight w:val="0"/>
      <w:marTop w:val="0"/>
      <w:marBottom w:val="0"/>
      <w:divBdr>
        <w:top w:val="none" w:sz="0" w:space="0" w:color="auto"/>
        <w:left w:val="none" w:sz="0" w:space="0" w:color="auto"/>
        <w:bottom w:val="none" w:sz="0" w:space="0" w:color="auto"/>
        <w:right w:val="none" w:sz="0" w:space="0" w:color="auto"/>
      </w:divBdr>
    </w:div>
    <w:div w:id="492331297">
      <w:bodyDiv w:val="1"/>
      <w:marLeft w:val="0"/>
      <w:marRight w:val="0"/>
      <w:marTop w:val="0"/>
      <w:marBottom w:val="0"/>
      <w:divBdr>
        <w:top w:val="none" w:sz="0" w:space="0" w:color="auto"/>
        <w:left w:val="none" w:sz="0" w:space="0" w:color="auto"/>
        <w:bottom w:val="none" w:sz="0" w:space="0" w:color="auto"/>
        <w:right w:val="none" w:sz="0" w:space="0" w:color="auto"/>
      </w:divBdr>
    </w:div>
    <w:div w:id="537088692">
      <w:bodyDiv w:val="1"/>
      <w:marLeft w:val="0"/>
      <w:marRight w:val="0"/>
      <w:marTop w:val="0"/>
      <w:marBottom w:val="0"/>
      <w:divBdr>
        <w:top w:val="none" w:sz="0" w:space="0" w:color="auto"/>
        <w:left w:val="none" w:sz="0" w:space="0" w:color="auto"/>
        <w:bottom w:val="none" w:sz="0" w:space="0" w:color="auto"/>
        <w:right w:val="none" w:sz="0" w:space="0" w:color="auto"/>
      </w:divBdr>
      <w:divsChild>
        <w:div w:id="1832719609">
          <w:marLeft w:val="0"/>
          <w:marRight w:val="0"/>
          <w:marTop w:val="600"/>
          <w:marBottom w:val="600"/>
          <w:divBdr>
            <w:top w:val="none" w:sz="0" w:space="0" w:color="auto"/>
            <w:left w:val="none" w:sz="0" w:space="0" w:color="auto"/>
            <w:bottom w:val="none" w:sz="0" w:space="0" w:color="auto"/>
            <w:right w:val="none" w:sz="0" w:space="0" w:color="auto"/>
          </w:divBdr>
          <w:divsChild>
            <w:div w:id="622423421">
              <w:marLeft w:val="0"/>
              <w:marRight w:val="0"/>
              <w:marTop w:val="0"/>
              <w:marBottom w:val="0"/>
              <w:divBdr>
                <w:top w:val="none" w:sz="0" w:space="0" w:color="auto"/>
                <w:left w:val="none" w:sz="0" w:space="0" w:color="auto"/>
                <w:bottom w:val="none" w:sz="0" w:space="0" w:color="auto"/>
                <w:right w:val="none" w:sz="0" w:space="0" w:color="auto"/>
              </w:divBdr>
              <w:divsChild>
                <w:div w:id="1575778684">
                  <w:marLeft w:val="150"/>
                  <w:marRight w:val="150"/>
                  <w:marTop w:val="0"/>
                  <w:marBottom w:val="0"/>
                  <w:divBdr>
                    <w:top w:val="none" w:sz="0" w:space="0" w:color="auto"/>
                    <w:left w:val="none" w:sz="0" w:space="0" w:color="auto"/>
                    <w:bottom w:val="none" w:sz="0" w:space="0" w:color="auto"/>
                    <w:right w:val="none" w:sz="0" w:space="0" w:color="auto"/>
                  </w:divBdr>
                  <w:divsChild>
                    <w:div w:id="564948618">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658115192">
      <w:bodyDiv w:val="1"/>
      <w:marLeft w:val="0"/>
      <w:marRight w:val="0"/>
      <w:marTop w:val="0"/>
      <w:marBottom w:val="0"/>
      <w:divBdr>
        <w:top w:val="none" w:sz="0" w:space="0" w:color="auto"/>
        <w:left w:val="none" w:sz="0" w:space="0" w:color="auto"/>
        <w:bottom w:val="none" w:sz="0" w:space="0" w:color="auto"/>
        <w:right w:val="none" w:sz="0" w:space="0" w:color="auto"/>
      </w:divBdr>
    </w:div>
    <w:div w:id="674453216">
      <w:bodyDiv w:val="1"/>
      <w:marLeft w:val="0"/>
      <w:marRight w:val="0"/>
      <w:marTop w:val="0"/>
      <w:marBottom w:val="0"/>
      <w:divBdr>
        <w:top w:val="none" w:sz="0" w:space="0" w:color="auto"/>
        <w:left w:val="none" w:sz="0" w:space="0" w:color="auto"/>
        <w:bottom w:val="none" w:sz="0" w:space="0" w:color="auto"/>
        <w:right w:val="none" w:sz="0" w:space="0" w:color="auto"/>
      </w:divBdr>
      <w:divsChild>
        <w:div w:id="205653227">
          <w:marLeft w:val="0"/>
          <w:marRight w:val="0"/>
          <w:marTop w:val="600"/>
          <w:marBottom w:val="600"/>
          <w:divBdr>
            <w:top w:val="none" w:sz="0" w:space="0" w:color="auto"/>
            <w:left w:val="none" w:sz="0" w:space="0" w:color="auto"/>
            <w:bottom w:val="none" w:sz="0" w:space="0" w:color="auto"/>
            <w:right w:val="none" w:sz="0" w:space="0" w:color="auto"/>
          </w:divBdr>
          <w:divsChild>
            <w:div w:id="564489954">
              <w:marLeft w:val="0"/>
              <w:marRight w:val="0"/>
              <w:marTop w:val="0"/>
              <w:marBottom w:val="0"/>
              <w:divBdr>
                <w:top w:val="none" w:sz="0" w:space="0" w:color="auto"/>
                <w:left w:val="none" w:sz="0" w:space="0" w:color="auto"/>
                <w:bottom w:val="none" w:sz="0" w:space="0" w:color="auto"/>
                <w:right w:val="none" w:sz="0" w:space="0" w:color="auto"/>
              </w:divBdr>
              <w:divsChild>
                <w:div w:id="549994381">
                  <w:marLeft w:val="150"/>
                  <w:marRight w:val="150"/>
                  <w:marTop w:val="0"/>
                  <w:marBottom w:val="0"/>
                  <w:divBdr>
                    <w:top w:val="none" w:sz="0" w:space="0" w:color="auto"/>
                    <w:left w:val="none" w:sz="0" w:space="0" w:color="auto"/>
                    <w:bottom w:val="none" w:sz="0" w:space="0" w:color="auto"/>
                    <w:right w:val="none" w:sz="0" w:space="0" w:color="auto"/>
                  </w:divBdr>
                  <w:divsChild>
                    <w:div w:id="1830093475">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748891976">
      <w:bodyDiv w:val="1"/>
      <w:marLeft w:val="0"/>
      <w:marRight w:val="0"/>
      <w:marTop w:val="0"/>
      <w:marBottom w:val="0"/>
      <w:divBdr>
        <w:top w:val="none" w:sz="0" w:space="0" w:color="auto"/>
        <w:left w:val="none" w:sz="0" w:space="0" w:color="auto"/>
        <w:bottom w:val="none" w:sz="0" w:space="0" w:color="auto"/>
        <w:right w:val="none" w:sz="0" w:space="0" w:color="auto"/>
      </w:divBdr>
    </w:div>
    <w:div w:id="821963674">
      <w:bodyDiv w:val="1"/>
      <w:marLeft w:val="0"/>
      <w:marRight w:val="0"/>
      <w:marTop w:val="0"/>
      <w:marBottom w:val="0"/>
      <w:divBdr>
        <w:top w:val="none" w:sz="0" w:space="0" w:color="auto"/>
        <w:left w:val="none" w:sz="0" w:space="0" w:color="auto"/>
        <w:bottom w:val="none" w:sz="0" w:space="0" w:color="auto"/>
        <w:right w:val="none" w:sz="0" w:space="0" w:color="auto"/>
      </w:divBdr>
    </w:div>
    <w:div w:id="942685447">
      <w:bodyDiv w:val="1"/>
      <w:marLeft w:val="0"/>
      <w:marRight w:val="0"/>
      <w:marTop w:val="0"/>
      <w:marBottom w:val="0"/>
      <w:divBdr>
        <w:top w:val="none" w:sz="0" w:space="0" w:color="auto"/>
        <w:left w:val="none" w:sz="0" w:space="0" w:color="auto"/>
        <w:bottom w:val="none" w:sz="0" w:space="0" w:color="auto"/>
        <w:right w:val="none" w:sz="0" w:space="0" w:color="auto"/>
      </w:divBdr>
    </w:div>
    <w:div w:id="970281772">
      <w:bodyDiv w:val="1"/>
      <w:marLeft w:val="0"/>
      <w:marRight w:val="0"/>
      <w:marTop w:val="0"/>
      <w:marBottom w:val="0"/>
      <w:divBdr>
        <w:top w:val="none" w:sz="0" w:space="0" w:color="auto"/>
        <w:left w:val="none" w:sz="0" w:space="0" w:color="auto"/>
        <w:bottom w:val="none" w:sz="0" w:space="0" w:color="auto"/>
        <w:right w:val="none" w:sz="0" w:space="0" w:color="auto"/>
      </w:divBdr>
    </w:div>
    <w:div w:id="1042513103">
      <w:bodyDiv w:val="1"/>
      <w:marLeft w:val="0"/>
      <w:marRight w:val="0"/>
      <w:marTop w:val="0"/>
      <w:marBottom w:val="0"/>
      <w:divBdr>
        <w:top w:val="none" w:sz="0" w:space="0" w:color="auto"/>
        <w:left w:val="none" w:sz="0" w:space="0" w:color="auto"/>
        <w:bottom w:val="none" w:sz="0" w:space="0" w:color="auto"/>
        <w:right w:val="none" w:sz="0" w:space="0" w:color="auto"/>
      </w:divBdr>
    </w:div>
    <w:div w:id="1069573228">
      <w:bodyDiv w:val="1"/>
      <w:marLeft w:val="0"/>
      <w:marRight w:val="0"/>
      <w:marTop w:val="0"/>
      <w:marBottom w:val="0"/>
      <w:divBdr>
        <w:top w:val="none" w:sz="0" w:space="0" w:color="auto"/>
        <w:left w:val="none" w:sz="0" w:space="0" w:color="auto"/>
        <w:bottom w:val="none" w:sz="0" w:space="0" w:color="auto"/>
        <w:right w:val="none" w:sz="0" w:space="0" w:color="auto"/>
      </w:divBdr>
      <w:divsChild>
        <w:div w:id="174344716">
          <w:marLeft w:val="0"/>
          <w:marRight w:val="0"/>
          <w:marTop w:val="600"/>
          <w:marBottom w:val="600"/>
          <w:divBdr>
            <w:top w:val="none" w:sz="0" w:space="0" w:color="auto"/>
            <w:left w:val="none" w:sz="0" w:space="0" w:color="auto"/>
            <w:bottom w:val="none" w:sz="0" w:space="0" w:color="auto"/>
            <w:right w:val="none" w:sz="0" w:space="0" w:color="auto"/>
          </w:divBdr>
          <w:divsChild>
            <w:div w:id="2070767437">
              <w:marLeft w:val="0"/>
              <w:marRight w:val="0"/>
              <w:marTop w:val="0"/>
              <w:marBottom w:val="0"/>
              <w:divBdr>
                <w:top w:val="none" w:sz="0" w:space="0" w:color="auto"/>
                <w:left w:val="none" w:sz="0" w:space="0" w:color="auto"/>
                <w:bottom w:val="none" w:sz="0" w:space="0" w:color="auto"/>
                <w:right w:val="none" w:sz="0" w:space="0" w:color="auto"/>
              </w:divBdr>
              <w:divsChild>
                <w:div w:id="328751133">
                  <w:marLeft w:val="150"/>
                  <w:marRight w:val="150"/>
                  <w:marTop w:val="0"/>
                  <w:marBottom w:val="0"/>
                  <w:divBdr>
                    <w:top w:val="none" w:sz="0" w:space="0" w:color="auto"/>
                    <w:left w:val="none" w:sz="0" w:space="0" w:color="auto"/>
                    <w:bottom w:val="none" w:sz="0" w:space="0" w:color="auto"/>
                    <w:right w:val="none" w:sz="0" w:space="0" w:color="auto"/>
                  </w:divBdr>
                  <w:divsChild>
                    <w:div w:id="157355953">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151289723">
      <w:bodyDiv w:val="1"/>
      <w:marLeft w:val="0"/>
      <w:marRight w:val="0"/>
      <w:marTop w:val="0"/>
      <w:marBottom w:val="0"/>
      <w:divBdr>
        <w:top w:val="none" w:sz="0" w:space="0" w:color="auto"/>
        <w:left w:val="none" w:sz="0" w:space="0" w:color="auto"/>
        <w:bottom w:val="none" w:sz="0" w:space="0" w:color="auto"/>
        <w:right w:val="none" w:sz="0" w:space="0" w:color="auto"/>
      </w:divBdr>
    </w:div>
    <w:div w:id="1177690360">
      <w:bodyDiv w:val="1"/>
      <w:marLeft w:val="0"/>
      <w:marRight w:val="0"/>
      <w:marTop w:val="0"/>
      <w:marBottom w:val="0"/>
      <w:divBdr>
        <w:top w:val="none" w:sz="0" w:space="0" w:color="auto"/>
        <w:left w:val="none" w:sz="0" w:space="0" w:color="auto"/>
        <w:bottom w:val="none" w:sz="0" w:space="0" w:color="auto"/>
        <w:right w:val="none" w:sz="0" w:space="0" w:color="auto"/>
      </w:divBdr>
      <w:divsChild>
        <w:div w:id="6181242">
          <w:marLeft w:val="0"/>
          <w:marRight w:val="0"/>
          <w:marTop w:val="600"/>
          <w:marBottom w:val="600"/>
          <w:divBdr>
            <w:top w:val="none" w:sz="0" w:space="0" w:color="auto"/>
            <w:left w:val="none" w:sz="0" w:space="0" w:color="auto"/>
            <w:bottom w:val="none" w:sz="0" w:space="0" w:color="auto"/>
            <w:right w:val="none" w:sz="0" w:space="0" w:color="auto"/>
          </w:divBdr>
          <w:divsChild>
            <w:div w:id="376047653">
              <w:marLeft w:val="0"/>
              <w:marRight w:val="0"/>
              <w:marTop w:val="0"/>
              <w:marBottom w:val="0"/>
              <w:divBdr>
                <w:top w:val="none" w:sz="0" w:space="0" w:color="auto"/>
                <w:left w:val="none" w:sz="0" w:space="0" w:color="auto"/>
                <w:bottom w:val="none" w:sz="0" w:space="0" w:color="auto"/>
                <w:right w:val="none" w:sz="0" w:space="0" w:color="auto"/>
              </w:divBdr>
              <w:divsChild>
                <w:div w:id="1895005293">
                  <w:marLeft w:val="150"/>
                  <w:marRight w:val="150"/>
                  <w:marTop w:val="0"/>
                  <w:marBottom w:val="0"/>
                  <w:divBdr>
                    <w:top w:val="none" w:sz="0" w:space="0" w:color="auto"/>
                    <w:left w:val="none" w:sz="0" w:space="0" w:color="auto"/>
                    <w:bottom w:val="none" w:sz="0" w:space="0" w:color="auto"/>
                    <w:right w:val="none" w:sz="0" w:space="0" w:color="auto"/>
                  </w:divBdr>
                  <w:divsChild>
                    <w:div w:id="1904607719">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278871501">
      <w:bodyDiv w:val="1"/>
      <w:marLeft w:val="0"/>
      <w:marRight w:val="0"/>
      <w:marTop w:val="0"/>
      <w:marBottom w:val="0"/>
      <w:divBdr>
        <w:top w:val="none" w:sz="0" w:space="0" w:color="auto"/>
        <w:left w:val="none" w:sz="0" w:space="0" w:color="auto"/>
        <w:bottom w:val="none" w:sz="0" w:space="0" w:color="auto"/>
        <w:right w:val="none" w:sz="0" w:space="0" w:color="auto"/>
      </w:divBdr>
    </w:div>
    <w:div w:id="1320184007">
      <w:bodyDiv w:val="1"/>
      <w:marLeft w:val="0"/>
      <w:marRight w:val="0"/>
      <w:marTop w:val="0"/>
      <w:marBottom w:val="0"/>
      <w:divBdr>
        <w:top w:val="none" w:sz="0" w:space="0" w:color="auto"/>
        <w:left w:val="none" w:sz="0" w:space="0" w:color="auto"/>
        <w:bottom w:val="none" w:sz="0" w:space="0" w:color="auto"/>
        <w:right w:val="none" w:sz="0" w:space="0" w:color="auto"/>
      </w:divBdr>
      <w:divsChild>
        <w:div w:id="1538858738">
          <w:marLeft w:val="0"/>
          <w:marRight w:val="0"/>
          <w:marTop w:val="0"/>
          <w:marBottom w:val="0"/>
          <w:divBdr>
            <w:top w:val="none" w:sz="0" w:space="0" w:color="auto"/>
            <w:left w:val="none" w:sz="0" w:space="0" w:color="auto"/>
            <w:bottom w:val="none" w:sz="0" w:space="0" w:color="auto"/>
            <w:right w:val="none" w:sz="0" w:space="0" w:color="auto"/>
          </w:divBdr>
        </w:div>
        <w:div w:id="705908100">
          <w:marLeft w:val="0"/>
          <w:marRight w:val="0"/>
          <w:marTop w:val="0"/>
          <w:marBottom w:val="0"/>
          <w:divBdr>
            <w:top w:val="none" w:sz="0" w:space="0" w:color="auto"/>
            <w:left w:val="none" w:sz="0" w:space="0" w:color="auto"/>
            <w:bottom w:val="none" w:sz="0" w:space="0" w:color="auto"/>
            <w:right w:val="none" w:sz="0" w:space="0" w:color="auto"/>
          </w:divBdr>
        </w:div>
        <w:div w:id="1498154187">
          <w:marLeft w:val="0"/>
          <w:marRight w:val="0"/>
          <w:marTop w:val="0"/>
          <w:marBottom w:val="0"/>
          <w:divBdr>
            <w:top w:val="none" w:sz="0" w:space="0" w:color="auto"/>
            <w:left w:val="none" w:sz="0" w:space="0" w:color="auto"/>
            <w:bottom w:val="none" w:sz="0" w:space="0" w:color="auto"/>
            <w:right w:val="none" w:sz="0" w:space="0" w:color="auto"/>
          </w:divBdr>
        </w:div>
        <w:div w:id="1990672918">
          <w:marLeft w:val="0"/>
          <w:marRight w:val="0"/>
          <w:marTop w:val="0"/>
          <w:marBottom w:val="0"/>
          <w:divBdr>
            <w:top w:val="none" w:sz="0" w:space="0" w:color="auto"/>
            <w:left w:val="none" w:sz="0" w:space="0" w:color="auto"/>
            <w:bottom w:val="none" w:sz="0" w:space="0" w:color="auto"/>
            <w:right w:val="none" w:sz="0" w:space="0" w:color="auto"/>
          </w:divBdr>
        </w:div>
        <w:div w:id="1649283416">
          <w:marLeft w:val="0"/>
          <w:marRight w:val="0"/>
          <w:marTop w:val="0"/>
          <w:marBottom w:val="0"/>
          <w:divBdr>
            <w:top w:val="none" w:sz="0" w:space="0" w:color="auto"/>
            <w:left w:val="none" w:sz="0" w:space="0" w:color="auto"/>
            <w:bottom w:val="none" w:sz="0" w:space="0" w:color="auto"/>
            <w:right w:val="none" w:sz="0" w:space="0" w:color="auto"/>
          </w:divBdr>
        </w:div>
        <w:div w:id="1941912852">
          <w:marLeft w:val="0"/>
          <w:marRight w:val="0"/>
          <w:marTop w:val="0"/>
          <w:marBottom w:val="0"/>
          <w:divBdr>
            <w:top w:val="none" w:sz="0" w:space="0" w:color="auto"/>
            <w:left w:val="none" w:sz="0" w:space="0" w:color="auto"/>
            <w:bottom w:val="none" w:sz="0" w:space="0" w:color="auto"/>
            <w:right w:val="none" w:sz="0" w:space="0" w:color="auto"/>
          </w:divBdr>
        </w:div>
        <w:div w:id="916014557">
          <w:marLeft w:val="0"/>
          <w:marRight w:val="0"/>
          <w:marTop w:val="0"/>
          <w:marBottom w:val="0"/>
          <w:divBdr>
            <w:top w:val="none" w:sz="0" w:space="0" w:color="auto"/>
            <w:left w:val="none" w:sz="0" w:space="0" w:color="auto"/>
            <w:bottom w:val="none" w:sz="0" w:space="0" w:color="auto"/>
            <w:right w:val="none" w:sz="0" w:space="0" w:color="auto"/>
          </w:divBdr>
        </w:div>
        <w:div w:id="1278366907">
          <w:marLeft w:val="0"/>
          <w:marRight w:val="0"/>
          <w:marTop w:val="0"/>
          <w:marBottom w:val="0"/>
          <w:divBdr>
            <w:top w:val="none" w:sz="0" w:space="0" w:color="auto"/>
            <w:left w:val="none" w:sz="0" w:space="0" w:color="auto"/>
            <w:bottom w:val="none" w:sz="0" w:space="0" w:color="auto"/>
            <w:right w:val="none" w:sz="0" w:space="0" w:color="auto"/>
          </w:divBdr>
        </w:div>
        <w:div w:id="859319658">
          <w:marLeft w:val="0"/>
          <w:marRight w:val="0"/>
          <w:marTop w:val="0"/>
          <w:marBottom w:val="0"/>
          <w:divBdr>
            <w:top w:val="none" w:sz="0" w:space="0" w:color="auto"/>
            <w:left w:val="none" w:sz="0" w:space="0" w:color="auto"/>
            <w:bottom w:val="none" w:sz="0" w:space="0" w:color="auto"/>
            <w:right w:val="none" w:sz="0" w:space="0" w:color="auto"/>
          </w:divBdr>
        </w:div>
        <w:div w:id="1343047312">
          <w:marLeft w:val="0"/>
          <w:marRight w:val="0"/>
          <w:marTop w:val="0"/>
          <w:marBottom w:val="0"/>
          <w:divBdr>
            <w:top w:val="none" w:sz="0" w:space="0" w:color="auto"/>
            <w:left w:val="none" w:sz="0" w:space="0" w:color="auto"/>
            <w:bottom w:val="none" w:sz="0" w:space="0" w:color="auto"/>
            <w:right w:val="none" w:sz="0" w:space="0" w:color="auto"/>
          </w:divBdr>
        </w:div>
        <w:div w:id="837499658">
          <w:marLeft w:val="0"/>
          <w:marRight w:val="0"/>
          <w:marTop w:val="0"/>
          <w:marBottom w:val="0"/>
          <w:divBdr>
            <w:top w:val="none" w:sz="0" w:space="0" w:color="auto"/>
            <w:left w:val="none" w:sz="0" w:space="0" w:color="auto"/>
            <w:bottom w:val="none" w:sz="0" w:space="0" w:color="auto"/>
            <w:right w:val="none" w:sz="0" w:space="0" w:color="auto"/>
          </w:divBdr>
        </w:div>
        <w:div w:id="280258976">
          <w:marLeft w:val="0"/>
          <w:marRight w:val="0"/>
          <w:marTop w:val="0"/>
          <w:marBottom w:val="0"/>
          <w:divBdr>
            <w:top w:val="none" w:sz="0" w:space="0" w:color="auto"/>
            <w:left w:val="none" w:sz="0" w:space="0" w:color="auto"/>
            <w:bottom w:val="none" w:sz="0" w:space="0" w:color="auto"/>
            <w:right w:val="none" w:sz="0" w:space="0" w:color="auto"/>
          </w:divBdr>
        </w:div>
        <w:div w:id="1308121358">
          <w:marLeft w:val="0"/>
          <w:marRight w:val="0"/>
          <w:marTop w:val="0"/>
          <w:marBottom w:val="0"/>
          <w:divBdr>
            <w:top w:val="none" w:sz="0" w:space="0" w:color="auto"/>
            <w:left w:val="none" w:sz="0" w:space="0" w:color="auto"/>
            <w:bottom w:val="none" w:sz="0" w:space="0" w:color="auto"/>
            <w:right w:val="none" w:sz="0" w:space="0" w:color="auto"/>
          </w:divBdr>
        </w:div>
        <w:div w:id="335963766">
          <w:marLeft w:val="0"/>
          <w:marRight w:val="0"/>
          <w:marTop w:val="0"/>
          <w:marBottom w:val="0"/>
          <w:divBdr>
            <w:top w:val="none" w:sz="0" w:space="0" w:color="auto"/>
            <w:left w:val="none" w:sz="0" w:space="0" w:color="auto"/>
            <w:bottom w:val="none" w:sz="0" w:space="0" w:color="auto"/>
            <w:right w:val="none" w:sz="0" w:space="0" w:color="auto"/>
          </w:divBdr>
        </w:div>
        <w:div w:id="1487091323">
          <w:marLeft w:val="0"/>
          <w:marRight w:val="0"/>
          <w:marTop w:val="0"/>
          <w:marBottom w:val="0"/>
          <w:divBdr>
            <w:top w:val="none" w:sz="0" w:space="0" w:color="auto"/>
            <w:left w:val="none" w:sz="0" w:space="0" w:color="auto"/>
            <w:bottom w:val="none" w:sz="0" w:space="0" w:color="auto"/>
            <w:right w:val="none" w:sz="0" w:space="0" w:color="auto"/>
          </w:divBdr>
        </w:div>
        <w:div w:id="403112042">
          <w:marLeft w:val="0"/>
          <w:marRight w:val="0"/>
          <w:marTop w:val="0"/>
          <w:marBottom w:val="0"/>
          <w:divBdr>
            <w:top w:val="none" w:sz="0" w:space="0" w:color="auto"/>
            <w:left w:val="none" w:sz="0" w:space="0" w:color="auto"/>
            <w:bottom w:val="none" w:sz="0" w:space="0" w:color="auto"/>
            <w:right w:val="none" w:sz="0" w:space="0" w:color="auto"/>
          </w:divBdr>
        </w:div>
        <w:div w:id="1535927891">
          <w:marLeft w:val="0"/>
          <w:marRight w:val="0"/>
          <w:marTop w:val="0"/>
          <w:marBottom w:val="0"/>
          <w:divBdr>
            <w:top w:val="none" w:sz="0" w:space="0" w:color="auto"/>
            <w:left w:val="none" w:sz="0" w:space="0" w:color="auto"/>
            <w:bottom w:val="none" w:sz="0" w:space="0" w:color="auto"/>
            <w:right w:val="none" w:sz="0" w:space="0" w:color="auto"/>
          </w:divBdr>
        </w:div>
        <w:div w:id="687366886">
          <w:marLeft w:val="0"/>
          <w:marRight w:val="0"/>
          <w:marTop w:val="0"/>
          <w:marBottom w:val="0"/>
          <w:divBdr>
            <w:top w:val="none" w:sz="0" w:space="0" w:color="auto"/>
            <w:left w:val="none" w:sz="0" w:space="0" w:color="auto"/>
            <w:bottom w:val="none" w:sz="0" w:space="0" w:color="auto"/>
            <w:right w:val="none" w:sz="0" w:space="0" w:color="auto"/>
          </w:divBdr>
        </w:div>
        <w:div w:id="1241910602">
          <w:marLeft w:val="0"/>
          <w:marRight w:val="0"/>
          <w:marTop w:val="0"/>
          <w:marBottom w:val="0"/>
          <w:divBdr>
            <w:top w:val="none" w:sz="0" w:space="0" w:color="auto"/>
            <w:left w:val="none" w:sz="0" w:space="0" w:color="auto"/>
            <w:bottom w:val="none" w:sz="0" w:space="0" w:color="auto"/>
            <w:right w:val="none" w:sz="0" w:space="0" w:color="auto"/>
          </w:divBdr>
        </w:div>
        <w:div w:id="1311322717">
          <w:marLeft w:val="0"/>
          <w:marRight w:val="0"/>
          <w:marTop w:val="0"/>
          <w:marBottom w:val="0"/>
          <w:divBdr>
            <w:top w:val="none" w:sz="0" w:space="0" w:color="auto"/>
            <w:left w:val="none" w:sz="0" w:space="0" w:color="auto"/>
            <w:bottom w:val="none" w:sz="0" w:space="0" w:color="auto"/>
            <w:right w:val="none" w:sz="0" w:space="0" w:color="auto"/>
          </w:divBdr>
        </w:div>
        <w:div w:id="735707909">
          <w:marLeft w:val="0"/>
          <w:marRight w:val="0"/>
          <w:marTop w:val="0"/>
          <w:marBottom w:val="0"/>
          <w:divBdr>
            <w:top w:val="none" w:sz="0" w:space="0" w:color="auto"/>
            <w:left w:val="none" w:sz="0" w:space="0" w:color="auto"/>
            <w:bottom w:val="none" w:sz="0" w:space="0" w:color="auto"/>
            <w:right w:val="none" w:sz="0" w:space="0" w:color="auto"/>
          </w:divBdr>
        </w:div>
        <w:div w:id="1628850364">
          <w:marLeft w:val="0"/>
          <w:marRight w:val="0"/>
          <w:marTop w:val="0"/>
          <w:marBottom w:val="0"/>
          <w:divBdr>
            <w:top w:val="none" w:sz="0" w:space="0" w:color="auto"/>
            <w:left w:val="none" w:sz="0" w:space="0" w:color="auto"/>
            <w:bottom w:val="none" w:sz="0" w:space="0" w:color="auto"/>
            <w:right w:val="none" w:sz="0" w:space="0" w:color="auto"/>
          </w:divBdr>
        </w:div>
        <w:div w:id="1924678678">
          <w:marLeft w:val="0"/>
          <w:marRight w:val="0"/>
          <w:marTop w:val="0"/>
          <w:marBottom w:val="0"/>
          <w:divBdr>
            <w:top w:val="none" w:sz="0" w:space="0" w:color="auto"/>
            <w:left w:val="none" w:sz="0" w:space="0" w:color="auto"/>
            <w:bottom w:val="none" w:sz="0" w:space="0" w:color="auto"/>
            <w:right w:val="none" w:sz="0" w:space="0" w:color="auto"/>
          </w:divBdr>
        </w:div>
        <w:div w:id="270746476">
          <w:marLeft w:val="0"/>
          <w:marRight w:val="0"/>
          <w:marTop w:val="0"/>
          <w:marBottom w:val="0"/>
          <w:divBdr>
            <w:top w:val="none" w:sz="0" w:space="0" w:color="auto"/>
            <w:left w:val="none" w:sz="0" w:space="0" w:color="auto"/>
            <w:bottom w:val="none" w:sz="0" w:space="0" w:color="auto"/>
            <w:right w:val="none" w:sz="0" w:space="0" w:color="auto"/>
          </w:divBdr>
        </w:div>
        <w:div w:id="357317153">
          <w:marLeft w:val="0"/>
          <w:marRight w:val="0"/>
          <w:marTop w:val="0"/>
          <w:marBottom w:val="0"/>
          <w:divBdr>
            <w:top w:val="none" w:sz="0" w:space="0" w:color="auto"/>
            <w:left w:val="none" w:sz="0" w:space="0" w:color="auto"/>
            <w:bottom w:val="none" w:sz="0" w:space="0" w:color="auto"/>
            <w:right w:val="none" w:sz="0" w:space="0" w:color="auto"/>
          </w:divBdr>
        </w:div>
        <w:div w:id="200021170">
          <w:marLeft w:val="0"/>
          <w:marRight w:val="0"/>
          <w:marTop w:val="0"/>
          <w:marBottom w:val="0"/>
          <w:divBdr>
            <w:top w:val="none" w:sz="0" w:space="0" w:color="auto"/>
            <w:left w:val="none" w:sz="0" w:space="0" w:color="auto"/>
            <w:bottom w:val="none" w:sz="0" w:space="0" w:color="auto"/>
            <w:right w:val="none" w:sz="0" w:space="0" w:color="auto"/>
          </w:divBdr>
        </w:div>
        <w:div w:id="250090039">
          <w:marLeft w:val="0"/>
          <w:marRight w:val="0"/>
          <w:marTop w:val="0"/>
          <w:marBottom w:val="0"/>
          <w:divBdr>
            <w:top w:val="none" w:sz="0" w:space="0" w:color="auto"/>
            <w:left w:val="none" w:sz="0" w:space="0" w:color="auto"/>
            <w:bottom w:val="none" w:sz="0" w:space="0" w:color="auto"/>
            <w:right w:val="none" w:sz="0" w:space="0" w:color="auto"/>
          </w:divBdr>
        </w:div>
        <w:div w:id="1452436361">
          <w:marLeft w:val="0"/>
          <w:marRight w:val="0"/>
          <w:marTop w:val="0"/>
          <w:marBottom w:val="0"/>
          <w:divBdr>
            <w:top w:val="none" w:sz="0" w:space="0" w:color="auto"/>
            <w:left w:val="none" w:sz="0" w:space="0" w:color="auto"/>
            <w:bottom w:val="none" w:sz="0" w:space="0" w:color="auto"/>
            <w:right w:val="none" w:sz="0" w:space="0" w:color="auto"/>
          </w:divBdr>
        </w:div>
        <w:div w:id="393047272">
          <w:marLeft w:val="0"/>
          <w:marRight w:val="0"/>
          <w:marTop w:val="0"/>
          <w:marBottom w:val="0"/>
          <w:divBdr>
            <w:top w:val="none" w:sz="0" w:space="0" w:color="auto"/>
            <w:left w:val="none" w:sz="0" w:space="0" w:color="auto"/>
            <w:bottom w:val="none" w:sz="0" w:space="0" w:color="auto"/>
            <w:right w:val="none" w:sz="0" w:space="0" w:color="auto"/>
          </w:divBdr>
        </w:div>
        <w:div w:id="868298829">
          <w:marLeft w:val="0"/>
          <w:marRight w:val="0"/>
          <w:marTop w:val="0"/>
          <w:marBottom w:val="0"/>
          <w:divBdr>
            <w:top w:val="none" w:sz="0" w:space="0" w:color="auto"/>
            <w:left w:val="none" w:sz="0" w:space="0" w:color="auto"/>
            <w:bottom w:val="none" w:sz="0" w:space="0" w:color="auto"/>
            <w:right w:val="none" w:sz="0" w:space="0" w:color="auto"/>
          </w:divBdr>
        </w:div>
        <w:div w:id="532810169">
          <w:marLeft w:val="0"/>
          <w:marRight w:val="0"/>
          <w:marTop w:val="0"/>
          <w:marBottom w:val="0"/>
          <w:divBdr>
            <w:top w:val="none" w:sz="0" w:space="0" w:color="auto"/>
            <w:left w:val="none" w:sz="0" w:space="0" w:color="auto"/>
            <w:bottom w:val="none" w:sz="0" w:space="0" w:color="auto"/>
            <w:right w:val="none" w:sz="0" w:space="0" w:color="auto"/>
          </w:divBdr>
        </w:div>
        <w:div w:id="468282036">
          <w:marLeft w:val="0"/>
          <w:marRight w:val="0"/>
          <w:marTop w:val="0"/>
          <w:marBottom w:val="0"/>
          <w:divBdr>
            <w:top w:val="none" w:sz="0" w:space="0" w:color="auto"/>
            <w:left w:val="none" w:sz="0" w:space="0" w:color="auto"/>
            <w:bottom w:val="none" w:sz="0" w:space="0" w:color="auto"/>
            <w:right w:val="none" w:sz="0" w:space="0" w:color="auto"/>
          </w:divBdr>
        </w:div>
        <w:div w:id="406656235">
          <w:marLeft w:val="0"/>
          <w:marRight w:val="0"/>
          <w:marTop w:val="0"/>
          <w:marBottom w:val="0"/>
          <w:divBdr>
            <w:top w:val="none" w:sz="0" w:space="0" w:color="auto"/>
            <w:left w:val="none" w:sz="0" w:space="0" w:color="auto"/>
            <w:bottom w:val="none" w:sz="0" w:space="0" w:color="auto"/>
            <w:right w:val="none" w:sz="0" w:space="0" w:color="auto"/>
          </w:divBdr>
        </w:div>
        <w:div w:id="18049300">
          <w:marLeft w:val="0"/>
          <w:marRight w:val="0"/>
          <w:marTop w:val="0"/>
          <w:marBottom w:val="0"/>
          <w:divBdr>
            <w:top w:val="none" w:sz="0" w:space="0" w:color="auto"/>
            <w:left w:val="none" w:sz="0" w:space="0" w:color="auto"/>
            <w:bottom w:val="none" w:sz="0" w:space="0" w:color="auto"/>
            <w:right w:val="none" w:sz="0" w:space="0" w:color="auto"/>
          </w:divBdr>
        </w:div>
        <w:div w:id="1040935540">
          <w:marLeft w:val="0"/>
          <w:marRight w:val="0"/>
          <w:marTop w:val="0"/>
          <w:marBottom w:val="0"/>
          <w:divBdr>
            <w:top w:val="none" w:sz="0" w:space="0" w:color="auto"/>
            <w:left w:val="none" w:sz="0" w:space="0" w:color="auto"/>
            <w:bottom w:val="none" w:sz="0" w:space="0" w:color="auto"/>
            <w:right w:val="none" w:sz="0" w:space="0" w:color="auto"/>
          </w:divBdr>
        </w:div>
        <w:div w:id="220790823">
          <w:marLeft w:val="0"/>
          <w:marRight w:val="0"/>
          <w:marTop w:val="0"/>
          <w:marBottom w:val="0"/>
          <w:divBdr>
            <w:top w:val="none" w:sz="0" w:space="0" w:color="auto"/>
            <w:left w:val="none" w:sz="0" w:space="0" w:color="auto"/>
            <w:bottom w:val="none" w:sz="0" w:space="0" w:color="auto"/>
            <w:right w:val="none" w:sz="0" w:space="0" w:color="auto"/>
          </w:divBdr>
        </w:div>
        <w:div w:id="1855344151">
          <w:marLeft w:val="0"/>
          <w:marRight w:val="0"/>
          <w:marTop w:val="0"/>
          <w:marBottom w:val="0"/>
          <w:divBdr>
            <w:top w:val="none" w:sz="0" w:space="0" w:color="auto"/>
            <w:left w:val="none" w:sz="0" w:space="0" w:color="auto"/>
            <w:bottom w:val="none" w:sz="0" w:space="0" w:color="auto"/>
            <w:right w:val="none" w:sz="0" w:space="0" w:color="auto"/>
          </w:divBdr>
        </w:div>
        <w:div w:id="1763797714">
          <w:marLeft w:val="0"/>
          <w:marRight w:val="0"/>
          <w:marTop w:val="0"/>
          <w:marBottom w:val="0"/>
          <w:divBdr>
            <w:top w:val="none" w:sz="0" w:space="0" w:color="auto"/>
            <w:left w:val="none" w:sz="0" w:space="0" w:color="auto"/>
            <w:bottom w:val="none" w:sz="0" w:space="0" w:color="auto"/>
            <w:right w:val="none" w:sz="0" w:space="0" w:color="auto"/>
          </w:divBdr>
        </w:div>
        <w:div w:id="824592048">
          <w:marLeft w:val="0"/>
          <w:marRight w:val="0"/>
          <w:marTop w:val="0"/>
          <w:marBottom w:val="0"/>
          <w:divBdr>
            <w:top w:val="none" w:sz="0" w:space="0" w:color="auto"/>
            <w:left w:val="none" w:sz="0" w:space="0" w:color="auto"/>
            <w:bottom w:val="none" w:sz="0" w:space="0" w:color="auto"/>
            <w:right w:val="none" w:sz="0" w:space="0" w:color="auto"/>
          </w:divBdr>
        </w:div>
        <w:div w:id="1912886898">
          <w:marLeft w:val="0"/>
          <w:marRight w:val="0"/>
          <w:marTop w:val="0"/>
          <w:marBottom w:val="0"/>
          <w:divBdr>
            <w:top w:val="none" w:sz="0" w:space="0" w:color="auto"/>
            <w:left w:val="none" w:sz="0" w:space="0" w:color="auto"/>
            <w:bottom w:val="none" w:sz="0" w:space="0" w:color="auto"/>
            <w:right w:val="none" w:sz="0" w:space="0" w:color="auto"/>
          </w:divBdr>
        </w:div>
        <w:div w:id="2140175649">
          <w:marLeft w:val="0"/>
          <w:marRight w:val="0"/>
          <w:marTop w:val="0"/>
          <w:marBottom w:val="0"/>
          <w:divBdr>
            <w:top w:val="none" w:sz="0" w:space="0" w:color="auto"/>
            <w:left w:val="none" w:sz="0" w:space="0" w:color="auto"/>
            <w:bottom w:val="none" w:sz="0" w:space="0" w:color="auto"/>
            <w:right w:val="none" w:sz="0" w:space="0" w:color="auto"/>
          </w:divBdr>
        </w:div>
        <w:div w:id="320233631">
          <w:marLeft w:val="0"/>
          <w:marRight w:val="0"/>
          <w:marTop w:val="0"/>
          <w:marBottom w:val="0"/>
          <w:divBdr>
            <w:top w:val="none" w:sz="0" w:space="0" w:color="auto"/>
            <w:left w:val="none" w:sz="0" w:space="0" w:color="auto"/>
            <w:bottom w:val="none" w:sz="0" w:space="0" w:color="auto"/>
            <w:right w:val="none" w:sz="0" w:space="0" w:color="auto"/>
          </w:divBdr>
        </w:div>
        <w:div w:id="1178157176">
          <w:marLeft w:val="0"/>
          <w:marRight w:val="0"/>
          <w:marTop w:val="0"/>
          <w:marBottom w:val="0"/>
          <w:divBdr>
            <w:top w:val="none" w:sz="0" w:space="0" w:color="auto"/>
            <w:left w:val="none" w:sz="0" w:space="0" w:color="auto"/>
            <w:bottom w:val="none" w:sz="0" w:space="0" w:color="auto"/>
            <w:right w:val="none" w:sz="0" w:space="0" w:color="auto"/>
          </w:divBdr>
        </w:div>
        <w:div w:id="1254125344">
          <w:marLeft w:val="0"/>
          <w:marRight w:val="0"/>
          <w:marTop w:val="0"/>
          <w:marBottom w:val="0"/>
          <w:divBdr>
            <w:top w:val="none" w:sz="0" w:space="0" w:color="auto"/>
            <w:left w:val="none" w:sz="0" w:space="0" w:color="auto"/>
            <w:bottom w:val="none" w:sz="0" w:space="0" w:color="auto"/>
            <w:right w:val="none" w:sz="0" w:space="0" w:color="auto"/>
          </w:divBdr>
        </w:div>
        <w:div w:id="1385522246">
          <w:marLeft w:val="0"/>
          <w:marRight w:val="0"/>
          <w:marTop w:val="0"/>
          <w:marBottom w:val="0"/>
          <w:divBdr>
            <w:top w:val="none" w:sz="0" w:space="0" w:color="auto"/>
            <w:left w:val="none" w:sz="0" w:space="0" w:color="auto"/>
            <w:bottom w:val="none" w:sz="0" w:space="0" w:color="auto"/>
            <w:right w:val="none" w:sz="0" w:space="0" w:color="auto"/>
          </w:divBdr>
        </w:div>
        <w:div w:id="1725643588">
          <w:marLeft w:val="0"/>
          <w:marRight w:val="0"/>
          <w:marTop w:val="0"/>
          <w:marBottom w:val="0"/>
          <w:divBdr>
            <w:top w:val="none" w:sz="0" w:space="0" w:color="auto"/>
            <w:left w:val="none" w:sz="0" w:space="0" w:color="auto"/>
            <w:bottom w:val="none" w:sz="0" w:space="0" w:color="auto"/>
            <w:right w:val="none" w:sz="0" w:space="0" w:color="auto"/>
          </w:divBdr>
        </w:div>
        <w:div w:id="832647857">
          <w:marLeft w:val="0"/>
          <w:marRight w:val="0"/>
          <w:marTop w:val="0"/>
          <w:marBottom w:val="0"/>
          <w:divBdr>
            <w:top w:val="none" w:sz="0" w:space="0" w:color="auto"/>
            <w:left w:val="none" w:sz="0" w:space="0" w:color="auto"/>
            <w:bottom w:val="none" w:sz="0" w:space="0" w:color="auto"/>
            <w:right w:val="none" w:sz="0" w:space="0" w:color="auto"/>
          </w:divBdr>
        </w:div>
        <w:div w:id="1274747027">
          <w:marLeft w:val="0"/>
          <w:marRight w:val="0"/>
          <w:marTop w:val="0"/>
          <w:marBottom w:val="0"/>
          <w:divBdr>
            <w:top w:val="none" w:sz="0" w:space="0" w:color="auto"/>
            <w:left w:val="none" w:sz="0" w:space="0" w:color="auto"/>
            <w:bottom w:val="none" w:sz="0" w:space="0" w:color="auto"/>
            <w:right w:val="none" w:sz="0" w:space="0" w:color="auto"/>
          </w:divBdr>
        </w:div>
        <w:div w:id="1100948279">
          <w:marLeft w:val="0"/>
          <w:marRight w:val="0"/>
          <w:marTop w:val="0"/>
          <w:marBottom w:val="0"/>
          <w:divBdr>
            <w:top w:val="none" w:sz="0" w:space="0" w:color="auto"/>
            <w:left w:val="none" w:sz="0" w:space="0" w:color="auto"/>
            <w:bottom w:val="none" w:sz="0" w:space="0" w:color="auto"/>
            <w:right w:val="none" w:sz="0" w:space="0" w:color="auto"/>
          </w:divBdr>
        </w:div>
        <w:div w:id="3291969">
          <w:marLeft w:val="0"/>
          <w:marRight w:val="0"/>
          <w:marTop w:val="0"/>
          <w:marBottom w:val="0"/>
          <w:divBdr>
            <w:top w:val="none" w:sz="0" w:space="0" w:color="auto"/>
            <w:left w:val="none" w:sz="0" w:space="0" w:color="auto"/>
            <w:bottom w:val="none" w:sz="0" w:space="0" w:color="auto"/>
            <w:right w:val="none" w:sz="0" w:space="0" w:color="auto"/>
          </w:divBdr>
        </w:div>
        <w:div w:id="1132407107">
          <w:marLeft w:val="0"/>
          <w:marRight w:val="0"/>
          <w:marTop w:val="0"/>
          <w:marBottom w:val="0"/>
          <w:divBdr>
            <w:top w:val="none" w:sz="0" w:space="0" w:color="auto"/>
            <w:left w:val="none" w:sz="0" w:space="0" w:color="auto"/>
            <w:bottom w:val="none" w:sz="0" w:space="0" w:color="auto"/>
            <w:right w:val="none" w:sz="0" w:space="0" w:color="auto"/>
          </w:divBdr>
        </w:div>
        <w:div w:id="2040625489">
          <w:marLeft w:val="0"/>
          <w:marRight w:val="0"/>
          <w:marTop w:val="0"/>
          <w:marBottom w:val="0"/>
          <w:divBdr>
            <w:top w:val="none" w:sz="0" w:space="0" w:color="auto"/>
            <w:left w:val="none" w:sz="0" w:space="0" w:color="auto"/>
            <w:bottom w:val="none" w:sz="0" w:space="0" w:color="auto"/>
            <w:right w:val="none" w:sz="0" w:space="0" w:color="auto"/>
          </w:divBdr>
        </w:div>
      </w:divsChild>
    </w:div>
    <w:div w:id="1328900009">
      <w:bodyDiv w:val="1"/>
      <w:marLeft w:val="0"/>
      <w:marRight w:val="0"/>
      <w:marTop w:val="0"/>
      <w:marBottom w:val="0"/>
      <w:divBdr>
        <w:top w:val="none" w:sz="0" w:space="0" w:color="auto"/>
        <w:left w:val="none" w:sz="0" w:space="0" w:color="auto"/>
        <w:bottom w:val="none" w:sz="0" w:space="0" w:color="auto"/>
        <w:right w:val="none" w:sz="0" w:space="0" w:color="auto"/>
      </w:divBdr>
      <w:divsChild>
        <w:div w:id="271136036">
          <w:marLeft w:val="0"/>
          <w:marRight w:val="0"/>
          <w:marTop w:val="600"/>
          <w:marBottom w:val="600"/>
          <w:divBdr>
            <w:top w:val="none" w:sz="0" w:space="0" w:color="auto"/>
            <w:left w:val="none" w:sz="0" w:space="0" w:color="auto"/>
            <w:bottom w:val="none" w:sz="0" w:space="0" w:color="auto"/>
            <w:right w:val="none" w:sz="0" w:space="0" w:color="auto"/>
          </w:divBdr>
          <w:divsChild>
            <w:div w:id="1849982228">
              <w:marLeft w:val="0"/>
              <w:marRight w:val="0"/>
              <w:marTop w:val="0"/>
              <w:marBottom w:val="0"/>
              <w:divBdr>
                <w:top w:val="none" w:sz="0" w:space="0" w:color="auto"/>
                <w:left w:val="none" w:sz="0" w:space="0" w:color="auto"/>
                <w:bottom w:val="none" w:sz="0" w:space="0" w:color="auto"/>
                <w:right w:val="none" w:sz="0" w:space="0" w:color="auto"/>
              </w:divBdr>
              <w:divsChild>
                <w:div w:id="1973555411">
                  <w:marLeft w:val="150"/>
                  <w:marRight w:val="150"/>
                  <w:marTop w:val="0"/>
                  <w:marBottom w:val="0"/>
                  <w:divBdr>
                    <w:top w:val="none" w:sz="0" w:space="0" w:color="auto"/>
                    <w:left w:val="none" w:sz="0" w:space="0" w:color="auto"/>
                    <w:bottom w:val="none" w:sz="0" w:space="0" w:color="auto"/>
                    <w:right w:val="none" w:sz="0" w:space="0" w:color="auto"/>
                  </w:divBdr>
                  <w:divsChild>
                    <w:div w:id="1129593603">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334649207">
      <w:bodyDiv w:val="1"/>
      <w:marLeft w:val="0"/>
      <w:marRight w:val="0"/>
      <w:marTop w:val="0"/>
      <w:marBottom w:val="0"/>
      <w:divBdr>
        <w:top w:val="none" w:sz="0" w:space="0" w:color="auto"/>
        <w:left w:val="none" w:sz="0" w:space="0" w:color="auto"/>
        <w:bottom w:val="none" w:sz="0" w:space="0" w:color="auto"/>
        <w:right w:val="none" w:sz="0" w:space="0" w:color="auto"/>
      </w:divBdr>
    </w:div>
    <w:div w:id="1413352135">
      <w:bodyDiv w:val="1"/>
      <w:marLeft w:val="0"/>
      <w:marRight w:val="0"/>
      <w:marTop w:val="0"/>
      <w:marBottom w:val="0"/>
      <w:divBdr>
        <w:top w:val="none" w:sz="0" w:space="0" w:color="auto"/>
        <w:left w:val="none" w:sz="0" w:space="0" w:color="auto"/>
        <w:bottom w:val="none" w:sz="0" w:space="0" w:color="auto"/>
        <w:right w:val="none" w:sz="0" w:space="0" w:color="auto"/>
      </w:divBdr>
    </w:div>
    <w:div w:id="1416392885">
      <w:bodyDiv w:val="1"/>
      <w:marLeft w:val="0"/>
      <w:marRight w:val="0"/>
      <w:marTop w:val="0"/>
      <w:marBottom w:val="0"/>
      <w:divBdr>
        <w:top w:val="none" w:sz="0" w:space="0" w:color="auto"/>
        <w:left w:val="none" w:sz="0" w:space="0" w:color="auto"/>
        <w:bottom w:val="none" w:sz="0" w:space="0" w:color="auto"/>
        <w:right w:val="none" w:sz="0" w:space="0" w:color="auto"/>
      </w:divBdr>
      <w:divsChild>
        <w:div w:id="1377851650">
          <w:marLeft w:val="0"/>
          <w:marRight w:val="0"/>
          <w:marTop w:val="0"/>
          <w:marBottom w:val="0"/>
          <w:divBdr>
            <w:top w:val="none" w:sz="0" w:space="0" w:color="auto"/>
            <w:left w:val="none" w:sz="0" w:space="0" w:color="auto"/>
            <w:bottom w:val="none" w:sz="0" w:space="0" w:color="auto"/>
            <w:right w:val="none" w:sz="0" w:space="0" w:color="auto"/>
          </w:divBdr>
          <w:divsChild>
            <w:div w:id="46758763">
              <w:marLeft w:val="0"/>
              <w:marRight w:val="0"/>
              <w:marTop w:val="45"/>
              <w:marBottom w:val="0"/>
              <w:divBdr>
                <w:top w:val="none" w:sz="0" w:space="0" w:color="auto"/>
                <w:left w:val="none" w:sz="0" w:space="0" w:color="auto"/>
                <w:bottom w:val="none" w:sz="0" w:space="0" w:color="auto"/>
                <w:right w:val="none" w:sz="0" w:space="0" w:color="auto"/>
              </w:divBdr>
              <w:divsChild>
                <w:div w:id="979848327">
                  <w:marLeft w:val="0"/>
                  <w:marRight w:val="0"/>
                  <w:marTop w:val="0"/>
                  <w:marBottom w:val="0"/>
                  <w:divBdr>
                    <w:top w:val="none" w:sz="0" w:space="0" w:color="auto"/>
                    <w:left w:val="none" w:sz="0" w:space="0" w:color="auto"/>
                    <w:bottom w:val="none" w:sz="0" w:space="0" w:color="auto"/>
                    <w:right w:val="none" w:sz="0" w:space="0" w:color="auto"/>
                  </w:divBdr>
                  <w:divsChild>
                    <w:div w:id="9012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91168">
      <w:bodyDiv w:val="1"/>
      <w:marLeft w:val="0"/>
      <w:marRight w:val="0"/>
      <w:marTop w:val="0"/>
      <w:marBottom w:val="0"/>
      <w:divBdr>
        <w:top w:val="none" w:sz="0" w:space="0" w:color="auto"/>
        <w:left w:val="none" w:sz="0" w:space="0" w:color="auto"/>
        <w:bottom w:val="none" w:sz="0" w:space="0" w:color="auto"/>
        <w:right w:val="none" w:sz="0" w:space="0" w:color="auto"/>
      </w:divBdr>
    </w:div>
    <w:div w:id="1456368573">
      <w:bodyDiv w:val="1"/>
      <w:marLeft w:val="0"/>
      <w:marRight w:val="0"/>
      <w:marTop w:val="0"/>
      <w:marBottom w:val="0"/>
      <w:divBdr>
        <w:top w:val="none" w:sz="0" w:space="0" w:color="auto"/>
        <w:left w:val="none" w:sz="0" w:space="0" w:color="auto"/>
        <w:bottom w:val="none" w:sz="0" w:space="0" w:color="auto"/>
        <w:right w:val="none" w:sz="0" w:space="0" w:color="auto"/>
      </w:divBdr>
    </w:div>
    <w:div w:id="1465124835">
      <w:bodyDiv w:val="1"/>
      <w:marLeft w:val="0"/>
      <w:marRight w:val="0"/>
      <w:marTop w:val="0"/>
      <w:marBottom w:val="0"/>
      <w:divBdr>
        <w:top w:val="none" w:sz="0" w:space="0" w:color="auto"/>
        <w:left w:val="none" w:sz="0" w:space="0" w:color="auto"/>
        <w:bottom w:val="none" w:sz="0" w:space="0" w:color="auto"/>
        <w:right w:val="none" w:sz="0" w:space="0" w:color="auto"/>
      </w:divBdr>
    </w:div>
    <w:div w:id="1560095316">
      <w:bodyDiv w:val="1"/>
      <w:marLeft w:val="0"/>
      <w:marRight w:val="0"/>
      <w:marTop w:val="0"/>
      <w:marBottom w:val="0"/>
      <w:divBdr>
        <w:top w:val="none" w:sz="0" w:space="0" w:color="auto"/>
        <w:left w:val="none" w:sz="0" w:space="0" w:color="auto"/>
        <w:bottom w:val="none" w:sz="0" w:space="0" w:color="auto"/>
        <w:right w:val="none" w:sz="0" w:space="0" w:color="auto"/>
      </w:divBdr>
      <w:divsChild>
        <w:div w:id="2092657227">
          <w:marLeft w:val="0"/>
          <w:marRight w:val="0"/>
          <w:marTop w:val="600"/>
          <w:marBottom w:val="600"/>
          <w:divBdr>
            <w:top w:val="none" w:sz="0" w:space="0" w:color="auto"/>
            <w:left w:val="none" w:sz="0" w:space="0" w:color="auto"/>
            <w:bottom w:val="none" w:sz="0" w:space="0" w:color="auto"/>
            <w:right w:val="none" w:sz="0" w:space="0" w:color="auto"/>
          </w:divBdr>
          <w:divsChild>
            <w:div w:id="532696032">
              <w:marLeft w:val="0"/>
              <w:marRight w:val="0"/>
              <w:marTop w:val="0"/>
              <w:marBottom w:val="0"/>
              <w:divBdr>
                <w:top w:val="none" w:sz="0" w:space="0" w:color="auto"/>
                <w:left w:val="none" w:sz="0" w:space="0" w:color="auto"/>
                <w:bottom w:val="none" w:sz="0" w:space="0" w:color="auto"/>
                <w:right w:val="none" w:sz="0" w:space="0" w:color="auto"/>
              </w:divBdr>
              <w:divsChild>
                <w:div w:id="93676545">
                  <w:marLeft w:val="150"/>
                  <w:marRight w:val="150"/>
                  <w:marTop w:val="0"/>
                  <w:marBottom w:val="0"/>
                  <w:divBdr>
                    <w:top w:val="none" w:sz="0" w:space="0" w:color="auto"/>
                    <w:left w:val="none" w:sz="0" w:space="0" w:color="auto"/>
                    <w:bottom w:val="none" w:sz="0" w:space="0" w:color="auto"/>
                    <w:right w:val="none" w:sz="0" w:space="0" w:color="auto"/>
                  </w:divBdr>
                  <w:divsChild>
                    <w:div w:id="983461692">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630863852">
      <w:bodyDiv w:val="1"/>
      <w:marLeft w:val="0"/>
      <w:marRight w:val="0"/>
      <w:marTop w:val="0"/>
      <w:marBottom w:val="0"/>
      <w:divBdr>
        <w:top w:val="none" w:sz="0" w:space="0" w:color="auto"/>
        <w:left w:val="none" w:sz="0" w:space="0" w:color="auto"/>
        <w:bottom w:val="none" w:sz="0" w:space="0" w:color="auto"/>
        <w:right w:val="none" w:sz="0" w:space="0" w:color="auto"/>
      </w:divBdr>
      <w:divsChild>
        <w:div w:id="410583810">
          <w:marLeft w:val="0"/>
          <w:marRight w:val="0"/>
          <w:marTop w:val="600"/>
          <w:marBottom w:val="600"/>
          <w:divBdr>
            <w:top w:val="none" w:sz="0" w:space="0" w:color="auto"/>
            <w:left w:val="none" w:sz="0" w:space="0" w:color="auto"/>
            <w:bottom w:val="none" w:sz="0" w:space="0" w:color="auto"/>
            <w:right w:val="none" w:sz="0" w:space="0" w:color="auto"/>
          </w:divBdr>
          <w:divsChild>
            <w:div w:id="1159540049">
              <w:marLeft w:val="0"/>
              <w:marRight w:val="0"/>
              <w:marTop w:val="0"/>
              <w:marBottom w:val="0"/>
              <w:divBdr>
                <w:top w:val="none" w:sz="0" w:space="0" w:color="auto"/>
                <w:left w:val="none" w:sz="0" w:space="0" w:color="auto"/>
                <w:bottom w:val="none" w:sz="0" w:space="0" w:color="auto"/>
                <w:right w:val="none" w:sz="0" w:space="0" w:color="auto"/>
              </w:divBdr>
              <w:divsChild>
                <w:div w:id="1623801619">
                  <w:marLeft w:val="150"/>
                  <w:marRight w:val="150"/>
                  <w:marTop w:val="0"/>
                  <w:marBottom w:val="0"/>
                  <w:divBdr>
                    <w:top w:val="none" w:sz="0" w:space="0" w:color="auto"/>
                    <w:left w:val="none" w:sz="0" w:space="0" w:color="auto"/>
                    <w:bottom w:val="none" w:sz="0" w:space="0" w:color="auto"/>
                    <w:right w:val="none" w:sz="0" w:space="0" w:color="auto"/>
                  </w:divBdr>
                  <w:divsChild>
                    <w:div w:id="388267406">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670328711">
      <w:bodyDiv w:val="1"/>
      <w:marLeft w:val="0"/>
      <w:marRight w:val="0"/>
      <w:marTop w:val="0"/>
      <w:marBottom w:val="0"/>
      <w:divBdr>
        <w:top w:val="none" w:sz="0" w:space="0" w:color="auto"/>
        <w:left w:val="none" w:sz="0" w:space="0" w:color="auto"/>
        <w:bottom w:val="none" w:sz="0" w:space="0" w:color="auto"/>
        <w:right w:val="none" w:sz="0" w:space="0" w:color="auto"/>
      </w:divBdr>
    </w:div>
    <w:div w:id="1762604540">
      <w:bodyDiv w:val="1"/>
      <w:marLeft w:val="0"/>
      <w:marRight w:val="0"/>
      <w:marTop w:val="0"/>
      <w:marBottom w:val="0"/>
      <w:divBdr>
        <w:top w:val="none" w:sz="0" w:space="0" w:color="auto"/>
        <w:left w:val="none" w:sz="0" w:space="0" w:color="auto"/>
        <w:bottom w:val="none" w:sz="0" w:space="0" w:color="auto"/>
        <w:right w:val="none" w:sz="0" w:space="0" w:color="auto"/>
      </w:divBdr>
      <w:divsChild>
        <w:div w:id="970788781">
          <w:marLeft w:val="0"/>
          <w:marRight w:val="0"/>
          <w:marTop w:val="600"/>
          <w:marBottom w:val="600"/>
          <w:divBdr>
            <w:top w:val="none" w:sz="0" w:space="0" w:color="auto"/>
            <w:left w:val="none" w:sz="0" w:space="0" w:color="auto"/>
            <w:bottom w:val="none" w:sz="0" w:space="0" w:color="auto"/>
            <w:right w:val="none" w:sz="0" w:space="0" w:color="auto"/>
          </w:divBdr>
          <w:divsChild>
            <w:div w:id="1404569869">
              <w:marLeft w:val="0"/>
              <w:marRight w:val="0"/>
              <w:marTop w:val="0"/>
              <w:marBottom w:val="0"/>
              <w:divBdr>
                <w:top w:val="none" w:sz="0" w:space="0" w:color="auto"/>
                <w:left w:val="none" w:sz="0" w:space="0" w:color="auto"/>
                <w:bottom w:val="none" w:sz="0" w:space="0" w:color="auto"/>
                <w:right w:val="none" w:sz="0" w:space="0" w:color="auto"/>
              </w:divBdr>
              <w:divsChild>
                <w:div w:id="2111387584">
                  <w:marLeft w:val="150"/>
                  <w:marRight w:val="150"/>
                  <w:marTop w:val="0"/>
                  <w:marBottom w:val="0"/>
                  <w:divBdr>
                    <w:top w:val="none" w:sz="0" w:space="0" w:color="auto"/>
                    <w:left w:val="none" w:sz="0" w:space="0" w:color="auto"/>
                    <w:bottom w:val="none" w:sz="0" w:space="0" w:color="auto"/>
                    <w:right w:val="none" w:sz="0" w:space="0" w:color="auto"/>
                  </w:divBdr>
                  <w:divsChild>
                    <w:div w:id="706373549">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840189273">
      <w:bodyDiv w:val="1"/>
      <w:marLeft w:val="0"/>
      <w:marRight w:val="0"/>
      <w:marTop w:val="0"/>
      <w:marBottom w:val="0"/>
      <w:divBdr>
        <w:top w:val="none" w:sz="0" w:space="0" w:color="auto"/>
        <w:left w:val="none" w:sz="0" w:space="0" w:color="auto"/>
        <w:bottom w:val="none" w:sz="0" w:space="0" w:color="auto"/>
        <w:right w:val="none" w:sz="0" w:space="0" w:color="auto"/>
      </w:divBdr>
      <w:divsChild>
        <w:div w:id="353190836">
          <w:marLeft w:val="0"/>
          <w:marRight w:val="0"/>
          <w:marTop w:val="0"/>
          <w:marBottom w:val="0"/>
          <w:divBdr>
            <w:top w:val="none" w:sz="0" w:space="0" w:color="auto"/>
            <w:left w:val="none" w:sz="0" w:space="0" w:color="auto"/>
            <w:bottom w:val="none" w:sz="0" w:space="0" w:color="auto"/>
            <w:right w:val="none" w:sz="0" w:space="0" w:color="auto"/>
          </w:divBdr>
          <w:divsChild>
            <w:div w:id="1628126856">
              <w:marLeft w:val="0"/>
              <w:marRight w:val="0"/>
              <w:marTop w:val="45"/>
              <w:marBottom w:val="0"/>
              <w:divBdr>
                <w:top w:val="none" w:sz="0" w:space="0" w:color="auto"/>
                <w:left w:val="none" w:sz="0" w:space="0" w:color="auto"/>
                <w:bottom w:val="none" w:sz="0" w:space="0" w:color="auto"/>
                <w:right w:val="none" w:sz="0" w:space="0" w:color="auto"/>
              </w:divBdr>
              <w:divsChild>
                <w:div w:id="1804303982">
                  <w:marLeft w:val="0"/>
                  <w:marRight w:val="0"/>
                  <w:marTop w:val="0"/>
                  <w:marBottom w:val="0"/>
                  <w:divBdr>
                    <w:top w:val="none" w:sz="0" w:space="0" w:color="auto"/>
                    <w:left w:val="none" w:sz="0" w:space="0" w:color="auto"/>
                    <w:bottom w:val="none" w:sz="0" w:space="0" w:color="auto"/>
                    <w:right w:val="none" w:sz="0" w:space="0" w:color="auto"/>
                  </w:divBdr>
                  <w:divsChild>
                    <w:div w:id="10062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04697">
      <w:bodyDiv w:val="1"/>
      <w:marLeft w:val="0"/>
      <w:marRight w:val="0"/>
      <w:marTop w:val="0"/>
      <w:marBottom w:val="0"/>
      <w:divBdr>
        <w:top w:val="none" w:sz="0" w:space="0" w:color="auto"/>
        <w:left w:val="none" w:sz="0" w:space="0" w:color="auto"/>
        <w:bottom w:val="none" w:sz="0" w:space="0" w:color="auto"/>
        <w:right w:val="none" w:sz="0" w:space="0" w:color="auto"/>
      </w:divBdr>
      <w:divsChild>
        <w:div w:id="1099763786">
          <w:marLeft w:val="0"/>
          <w:marRight w:val="0"/>
          <w:marTop w:val="600"/>
          <w:marBottom w:val="600"/>
          <w:divBdr>
            <w:top w:val="none" w:sz="0" w:space="0" w:color="auto"/>
            <w:left w:val="none" w:sz="0" w:space="0" w:color="auto"/>
            <w:bottom w:val="none" w:sz="0" w:space="0" w:color="auto"/>
            <w:right w:val="none" w:sz="0" w:space="0" w:color="auto"/>
          </w:divBdr>
          <w:divsChild>
            <w:div w:id="1058865227">
              <w:marLeft w:val="0"/>
              <w:marRight w:val="0"/>
              <w:marTop w:val="0"/>
              <w:marBottom w:val="0"/>
              <w:divBdr>
                <w:top w:val="none" w:sz="0" w:space="0" w:color="auto"/>
                <w:left w:val="none" w:sz="0" w:space="0" w:color="auto"/>
                <w:bottom w:val="none" w:sz="0" w:space="0" w:color="auto"/>
                <w:right w:val="none" w:sz="0" w:space="0" w:color="auto"/>
              </w:divBdr>
              <w:divsChild>
                <w:div w:id="467169583">
                  <w:marLeft w:val="150"/>
                  <w:marRight w:val="150"/>
                  <w:marTop w:val="0"/>
                  <w:marBottom w:val="0"/>
                  <w:divBdr>
                    <w:top w:val="none" w:sz="0" w:space="0" w:color="auto"/>
                    <w:left w:val="none" w:sz="0" w:space="0" w:color="auto"/>
                    <w:bottom w:val="none" w:sz="0" w:space="0" w:color="auto"/>
                    <w:right w:val="none" w:sz="0" w:space="0" w:color="auto"/>
                  </w:divBdr>
                  <w:divsChild>
                    <w:div w:id="2045908661">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852600995">
      <w:bodyDiv w:val="1"/>
      <w:marLeft w:val="0"/>
      <w:marRight w:val="0"/>
      <w:marTop w:val="0"/>
      <w:marBottom w:val="0"/>
      <w:divBdr>
        <w:top w:val="none" w:sz="0" w:space="0" w:color="auto"/>
        <w:left w:val="none" w:sz="0" w:space="0" w:color="auto"/>
        <w:bottom w:val="none" w:sz="0" w:space="0" w:color="auto"/>
        <w:right w:val="none" w:sz="0" w:space="0" w:color="auto"/>
      </w:divBdr>
    </w:div>
    <w:div w:id="1906454463">
      <w:bodyDiv w:val="1"/>
      <w:marLeft w:val="0"/>
      <w:marRight w:val="0"/>
      <w:marTop w:val="0"/>
      <w:marBottom w:val="0"/>
      <w:divBdr>
        <w:top w:val="none" w:sz="0" w:space="0" w:color="auto"/>
        <w:left w:val="none" w:sz="0" w:space="0" w:color="auto"/>
        <w:bottom w:val="none" w:sz="0" w:space="0" w:color="auto"/>
        <w:right w:val="none" w:sz="0" w:space="0" w:color="auto"/>
      </w:divBdr>
      <w:divsChild>
        <w:div w:id="1661426447">
          <w:marLeft w:val="0"/>
          <w:marRight w:val="0"/>
          <w:marTop w:val="600"/>
          <w:marBottom w:val="600"/>
          <w:divBdr>
            <w:top w:val="none" w:sz="0" w:space="0" w:color="auto"/>
            <w:left w:val="none" w:sz="0" w:space="0" w:color="auto"/>
            <w:bottom w:val="none" w:sz="0" w:space="0" w:color="auto"/>
            <w:right w:val="none" w:sz="0" w:space="0" w:color="auto"/>
          </w:divBdr>
          <w:divsChild>
            <w:div w:id="71900391">
              <w:marLeft w:val="0"/>
              <w:marRight w:val="0"/>
              <w:marTop w:val="0"/>
              <w:marBottom w:val="0"/>
              <w:divBdr>
                <w:top w:val="none" w:sz="0" w:space="0" w:color="auto"/>
                <w:left w:val="none" w:sz="0" w:space="0" w:color="auto"/>
                <w:bottom w:val="none" w:sz="0" w:space="0" w:color="auto"/>
                <w:right w:val="none" w:sz="0" w:space="0" w:color="auto"/>
              </w:divBdr>
              <w:divsChild>
                <w:div w:id="1216894552">
                  <w:marLeft w:val="150"/>
                  <w:marRight w:val="150"/>
                  <w:marTop w:val="0"/>
                  <w:marBottom w:val="0"/>
                  <w:divBdr>
                    <w:top w:val="none" w:sz="0" w:space="0" w:color="auto"/>
                    <w:left w:val="none" w:sz="0" w:space="0" w:color="auto"/>
                    <w:bottom w:val="none" w:sz="0" w:space="0" w:color="auto"/>
                    <w:right w:val="none" w:sz="0" w:space="0" w:color="auto"/>
                  </w:divBdr>
                  <w:divsChild>
                    <w:div w:id="1276062241">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946385181">
      <w:bodyDiv w:val="1"/>
      <w:marLeft w:val="0"/>
      <w:marRight w:val="0"/>
      <w:marTop w:val="0"/>
      <w:marBottom w:val="0"/>
      <w:divBdr>
        <w:top w:val="none" w:sz="0" w:space="0" w:color="auto"/>
        <w:left w:val="none" w:sz="0" w:space="0" w:color="auto"/>
        <w:bottom w:val="none" w:sz="0" w:space="0" w:color="auto"/>
        <w:right w:val="none" w:sz="0" w:space="0" w:color="auto"/>
      </w:divBdr>
    </w:div>
    <w:div w:id="1965623663">
      <w:bodyDiv w:val="1"/>
      <w:marLeft w:val="0"/>
      <w:marRight w:val="0"/>
      <w:marTop w:val="0"/>
      <w:marBottom w:val="0"/>
      <w:divBdr>
        <w:top w:val="none" w:sz="0" w:space="0" w:color="auto"/>
        <w:left w:val="none" w:sz="0" w:space="0" w:color="auto"/>
        <w:bottom w:val="none" w:sz="0" w:space="0" w:color="auto"/>
        <w:right w:val="none" w:sz="0" w:space="0" w:color="auto"/>
      </w:divBdr>
      <w:divsChild>
        <w:div w:id="1774009748">
          <w:marLeft w:val="0"/>
          <w:marRight w:val="0"/>
          <w:marTop w:val="600"/>
          <w:marBottom w:val="600"/>
          <w:divBdr>
            <w:top w:val="none" w:sz="0" w:space="0" w:color="auto"/>
            <w:left w:val="none" w:sz="0" w:space="0" w:color="auto"/>
            <w:bottom w:val="none" w:sz="0" w:space="0" w:color="auto"/>
            <w:right w:val="none" w:sz="0" w:space="0" w:color="auto"/>
          </w:divBdr>
          <w:divsChild>
            <w:div w:id="521092116">
              <w:marLeft w:val="0"/>
              <w:marRight w:val="0"/>
              <w:marTop w:val="0"/>
              <w:marBottom w:val="0"/>
              <w:divBdr>
                <w:top w:val="none" w:sz="0" w:space="0" w:color="auto"/>
                <w:left w:val="none" w:sz="0" w:space="0" w:color="auto"/>
                <w:bottom w:val="none" w:sz="0" w:space="0" w:color="auto"/>
                <w:right w:val="none" w:sz="0" w:space="0" w:color="auto"/>
              </w:divBdr>
              <w:divsChild>
                <w:div w:id="1164517756">
                  <w:marLeft w:val="150"/>
                  <w:marRight w:val="150"/>
                  <w:marTop w:val="0"/>
                  <w:marBottom w:val="0"/>
                  <w:divBdr>
                    <w:top w:val="none" w:sz="0" w:space="0" w:color="auto"/>
                    <w:left w:val="none" w:sz="0" w:space="0" w:color="auto"/>
                    <w:bottom w:val="none" w:sz="0" w:space="0" w:color="auto"/>
                    <w:right w:val="none" w:sz="0" w:space="0" w:color="auto"/>
                  </w:divBdr>
                  <w:divsChild>
                    <w:div w:id="1034965236">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1987582752">
      <w:bodyDiv w:val="1"/>
      <w:marLeft w:val="0"/>
      <w:marRight w:val="0"/>
      <w:marTop w:val="0"/>
      <w:marBottom w:val="0"/>
      <w:divBdr>
        <w:top w:val="none" w:sz="0" w:space="0" w:color="auto"/>
        <w:left w:val="none" w:sz="0" w:space="0" w:color="auto"/>
        <w:bottom w:val="none" w:sz="0" w:space="0" w:color="auto"/>
        <w:right w:val="none" w:sz="0" w:space="0" w:color="auto"/>
      </w:divBdr>
      <w:divsChild>
        <w:div w:id="195049038">
          <w:marLeft w:val="0"/>
          <w:marRight w:val="0"/>
          <w:marTop w:val="600"/>
          <w:marBottom w:val="600"/>
          <w:divBdr>
            <w:top w:val="none" w:sz="0" w:space="0" w:color="auto"/>
            <w:left w:val="none" w:sz="0" w:space="0" w:color="auto"/>
            <w:bottom w:val="none" w:sz="0" w:space="0" w:color="auto"/>
            <w:right w:val="none" w:sz="0" w:space="0" w:color="auto"/>
          </w:divBdr>
          <w:divsChild>
            <w:div w:id="1420718445">
              <w:marLeft w:val="0"/>
              <w:marRight w:val="0"/>
              <w:marTop w:val="0"/>
              <w:marBottom w:val="0"/>
              <w:divBdr>
                <w:top w:val="none" w:sz="0" w:space="0" w:color="auto"/>
                <w:left w:val="none" w:sz="0" w:space="0" w:color="auto"/>
                <w:bottom w:val="none" w:sz="0" w:space="0" w:color="auto"/>
                <w:right w:val="none" w:sz="0" w:space="0" w:color="auto"/>
              </w:divBdr>
              <w:divsChild>
                <w:div w:id="730542736">
                  <w:marLeft w:val="150"/>
                  <w:marRight w:val="150"/>
                  <w:marTop w:val="0"/>
                  <w:marBottom w:val="0"/>
                  <w:divBdr>
                    <w:top w:val="none" w:sz="0" w:space="0" w:color="auto"/>
                    <w:left w:val="none" w:sz="0" w:space="0" w:color="auto"/>
                    <w:bottom w:val="none" w:sz="0" w:space="0" w:color="auto"/>
                    <w:right w:val="none" w:sz="0" w:space="0" w:color="auto"/>
                  </w:divBdr>
                  <w:divsChild>
                    <w:div w:id="198861992">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2017875397">
      <w:bodyDiv w:val="1"/>
      <w:marLeft w:val="0"/>
      <w:marRight w:val="0"/>
      <w:marTop w:val="0"/>
      <w:marBottom w:val="0"/>
      <w:divBdr>
        <w:top w:val="none" w:sz="0" w:space="0" w:color="auto"/>
        <w:left w:val="none" w:sz="0" w:space="0" w:color="auto"/>
        <w:bottom w:val="none" w:sz="0" w:space="0" w:color="auto"/>
        <w:right w:val="none" w:sz="0" w:space="0" w:color="auto"/>
      </w:divBdr>
    </w:div>
    <w:div w:id="2069916421">
      <w:bodyDiv w:val="1"/>
      <w:marLeft w:val="0"/>
      <w:marRight w:val="0"/>
      <w:marTop w:val="0"/>
      <w:marBottom w:val="0"/>
      <w:divBdr>
        <w:top w:val="none" w:sz="0" w:space="0" w:color="auto"/>
        <w:left w:val="none" w:sz="0" w:space="0" w:color="auto"/>
        <w:bottom w:val="none" w:sz="0" w:space="0" w:color="auto"/>
        <w:right w:val="none" w:sz="0" w:space="0" w:color="auto"/>
      </w:divBdr>
      <w:divsChild>
        <w:div w:id="934557029">
          <w:marLeft w:val="0"/>
          <w:marRight w:val="0"/>
          <w:marTop w:val="600"/>
          <w:marBottom w:val="600"/>
          <w:divBdr>
            <w:top w:val="none" w:sz="0" w:space="0" w:color="auto"/>
            <w:left w:val="none" w:sz="0" w:space="0" w:color="auto"/>
            <w:bottom w:val="none" w:sz="0" w:space="0" w:color="auto"/>
            <w:right w:val="none" w:sz="0" w:space="0" w:color="auto"/>
          </w:divBdr>
          <w:divsChild>
            <w:div w:id="1768309085">
              <w:marLeft w:val="0"/>
              <w:marRight w:val="0"/>
              <w:marTop w:val="0"/>
              <w:marBottom w:val="0"/>
              <w:divBdr>
                <w:top w:val="none" w:sz="0" w:space="0" w:color="auto"/>
                <w:left w:val="none" w:sz="0" w:space="0" w:color="auto"/>
                <w:bottom w:val="none" w:sz="0" w:space="0" w:color="auto"/>
                <w:right w:val="none" w:sz="0" w:space="0" w:color="auto"/>
              </w:divBdr>
              <w:divsChild>
                <w:div w:id="931814479">
                  <w:marLeft w:val="150"/>
                  <w:marRight w:val="150"/>
                  <w:marTop w:val="0"/>
                  <w:marBottom w:val="0"/>
                  <w:divBdr>
                    <w:top w:val="none" w:sz="0" w:space="0" w:color="auto"/>
                    <w:left w:val="none" w:sz="0" w:space="0" w:color="auto"/>
                    <w:bottom w:val="none" w:sz="0" w:space="0" w:color="auto"/>
                    <w:right w:val="none" w:sz="0" w:space="0" w:color="auto"/>
                  </w:divBdr>
                  <w:divsChild>
                    <w:div w:id="840239456">
                      <w:marLeft w:val="0"/>
                      <w:marRight w:val="0"/>
                      <w:marTop w:val="0"/>
                      <w:marBottom w:val="150"/>
                      <w:divBdr>
                        <w:top w:val="none" w:sz="0" w:space="0" w:color="auto"/>
                        <w:left w:val="none" w:sz="0" w:space="0" w:color="auto"/>
                        <w:bottom w:val="single" w:sz="6" w:space="5" w:color="666666"/>
                        <w:right w:val="none" w:sz="0" w:space="0" w:color="auto"/>
                      </w:divBdr>
                    </w:div>
                  </w:divsChild>
                </w:div>
              </w:divsChild>
            </w:div>
          </w:divsChild>
        </w:div>
      </w:divsChild>
    </w:div>
    <w:div w:id="2094081989">
      <w:bodyDiv w:val="1"/>
      <w:marLeft w:val="0"/>
      <w:marRight w:val="0"/>
      <w:marTop w:val="0"/>
      <w:marBottom w:val="0"/>
      <w:divBdr>
        <w:top w:val="none" w:sz="0" w:space="0" w:color="auto"/>
        <w:left w:val="none" w:sz="0" w:space="0" w:color="auto"/>
        <w:bottom w:val="none" w:sz="0" w:space="0" w:color="auto"/>
        <w:right w:val="none" w:sz="0" w:space="0" w:color="auto"/>
      </w:divBdr>
    </w:div>
    <w:div w:id="21277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864CF-8560-4CA8-A5E9-CB8CE764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dc:description/>
  <cp:lastModifiedBy>Administrator</cp:lastModifiedBy>
  <cp:revision>3</cp:revision>
  <dcterms:created xsi:type="dcterms:W3CDTF">2016-09-23T01:33:00Z</dcterms:created>
  <dcterms:modified xsi:type="dcterms:W3CDTF">2016-09-23T01:34:00Z</dcterms:modified>
</cp:coreProperties>
</file>